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16" w:rsidRPr="00A73307" w:rsidRDefault="00367B4F" w:rsidP="00367B4F">
      <w:pPr>
        <w:rPr>
          <w:b/>
          <w:sz w:val="44"/>
          <w:szCs w:val="44"/>
        </w:rPr>
      </w:pPr>
      <w:r>
        <w:rPr>
          <w:b/>
          <w:sz w:val="44"/>
          <w:szCs w:val="44"/>
        </w:rPr>
        <w:t xml:space="preserve">Local Transport Plan </w:t>
      </w:r>
      <w:r>
        <w:rPr>
          <w:rFonts w:cs="Arial"/>
          <w:b/>
          <w:sz w:val="44"/>
          <w:szCs w:val="44"/>
        </w:rPr>
        <w:t>- Questionnaire</w:t>
      </w:r>
    </w:p>
    <w:tbl>
      <w:tblPr>
        <w:tblStyle w:val="TableGrid"/>
        <w:tblW w:w="0" w:type="auto"/>
        <w:tblLook w:val="04A0" w:firstRow="1" w:lastRow="0" w:firstColumn="1" w:lastColumn="0" w:noHBand="0" w:noVBand="1"/>
      </w:tblPr>
      <w:tblGrid>
        <w:gridCol w:w="7087"/>
        <w:gridCol w:w="7087"/>
      </w:tblGrid>
      <w:tr w:rsidR="00A73307" w:rsidTr="000F0016">
        <w:tc>
          <w:tcPr>
            <w:tcW w:w="7087" w:type="dxa"/>
          </w:tcPr>
          <w:p w:rsidR="00A73307" w:rsidRPr="00B978C0" w:rsidRDefault="00A73307" w:rsidP="00E61CFA">
            <w:r w:rsidRPr="00B978C0">
              <w:t>Version</w:t>
            </w:r>
          </w:p>
        </w:tc>
        <w:tc>
          <w:tcPr>
            <w:tcW w:w="7087" w:type="dxa"/>
          </w:tcPr>
          <w:p w:rsidR="00A73307" w:rsidRPr="007238DC" w:rsidRDefault="007238DC" w:rsidP="00E61CFA">
            <w:r>
              <w:t>1.0 Document</w:t>
            </w:r>
          </w:p>
        </w:tc>
      </w:tr>
      <w:tr w:rsidR="00A73307" w:rsidTr="000F0016">
        <w:tc>
          <w:tcPr>
            <w:tcW w:w="7087" w:type="dxa"/>
          </w:tcPr>
          <w:p w:rsidR="00A73307" w:rsidRPr="00B978C0" w:rsidRDefault="00A73307" w:rsidP="00E61CFA">
            <w:r w:rsidRPr="00B978C0">
              <w:t>Category</w:t>
            </w:r>
          </w:p>
        </w:tc>
        <w:tc>
          <w:tcPr>
            <w:tcW w:w="7087" w:type="dxa"/>
          </w:tcPr>
          <w:p w:rsidR="00A73307" w:rsidRPr="00B978C0" w:rsidRDefault="00A73307" w:rsidP="00E61CFA">
            <w:r w:rsidRPr="00B978C0">
              <w:t>Transport Planning</w:t>
            </w:r>
          </w:p>
        </w:tc>
      </w:tr>
      <w:tr w:rsidR="00A73307" w:rsidTr="000F0016">
        <w:tc>
          <w:tcPr>
            <w:tcW w:w="7087" w:type="dxa"/>
          </w:tcPr>
          <w:p w:rsidR="00A73307" w:rsidRPr="00B978C0" w:rsidRDefault="00A73307" w:rsidP="00E61CFA">
            <w:r w:rsidRPr="00B978C0">
              <w:t>Owner</w:t>
            </w:r>
          </w:p>
        </w:tc>
        <w:tc>
          <w:tcPr>
            <w:tcW w:w="7087" w:type="dxa"/>
          </w:tcPr>
          <w:p w:rsidR="00A73307" w:rsidRPr="00B978C0" w:rsidRDefault="00A73307" w:rsidP="00E61CFA">
            <w:r w:rsidRPr="00B978C0">
              <w:t>Gloucestershire County Council</w:t>
            </w:r>
          </w:p>
        </w:tc>
      </w:tr>
      <w:tr w:rsidR="00A73307" w:rsidTr="000F0016">
        <w:tc>
          <w:tcPr>
            <w:tcW w:w="7087" w:type="dxa"/>
          </w:tcPr>
          <w:p w:rsidR="00A73307" w:rsidRPr="00B978C0" w:rsidRDefault="00A73307" w:rsidP="00E61CFA">
            <w:r w:rsidRPr="00B978C0">
              <w:t>Target Audience</w:t>
            </w:r>
          </w:p>
        </w:tc>
        <w:tc>
          <w:tcPr>
            <w:tcW w:w="7087" w:type="dxa"/>
          </w:tcPr>
          <w:p w:rsidR="00A73307" w:rsidRPr="00B978C0" w:rsidRDefault="007238DC" w:rsidP="00E61CFA">
            <w:r>
              <w:t>Public Consultation</w:t>
            </w:r>
          </w:p>
        </w:tc>
      </w:tr>
    </w:tbl>
    <w:p w:rsidR="00367B4F" w:rsidRDefault="00367B4F" w:rsidP="00367B4F">
      <w:pPr>
        <w:spacing w:after="120"/>
        <w:rPr>
          <w:rFonts w:cs="Arial"/>
          <w:color w:val="000000"/>
          <w:lang w:val="en"/>
        </w:rPr>
      </w:pPr>
    </w:p>
    <w:p w:rsidR="008A2C63" w:rsidRPr="0001050A" w:rsidRDefault="008A2C63" w:rsidP="00367B4F">
      <w:pPr>
        <w:spacing w:after="120"/>
      </w:pPr>
      <w:r>
        <w:rPr>
          <w:rFonts w:cs="Arial"/>
          <w:color w:val="000000"/>
          <w:lang w:val="en"/>
        </w:rPr>
        <w:t>Gloucestershire County Council</w:t>
      </w:r>
      <w:r w:rsidRPr="0001050A">
        <w:rPr>
          <w:rFonts w:cs="Arial"/>
          <w:color w:val="000000"/>
          <w:lang w:val="en"/>
        </w:rPr>
        <w:t xml:space="preserve"> is committed to equality and diversity. We want to eliminate barriers that preve</w:t>
      </w:r>
      <w:r>
        <w:rPr>
          <w:rFonts w:cs="Arial"/>
          <w:color w:val="000000"/>
          <w:lang w:val="en"/>
        </w:rPr>
        <w:t xml:space="preserve">nt people accessing transport. To help identify measures that affect those people with protected characteristics, we ask you to share some of your personal details. Your post code helps us understand where feedback is coming from and personal details help us to understand whether there are barriers affecting specific groups of people. </w:t>
      </w:r>
    </w:p>
    <w:p w:rsidR="00465F53" w:rsidRDefault="00465F53" w:rsidP="00367B4F">
      <w:pPr>
        <w:spacing w:after="120"/>
      </w:pPr>
      <w:r>
        <w:t>The information which you share is supplied by you for the purpose of informing the Local Transport Plan. This information which you share is on an anonymous basis, so please take care not to include any information which may identify you directly.</w:t>
      </w:r>
    </w:p>
    <w:p w:rsidR="00465F53" w:rsidRPr="00285FCB" w:rsidRDefault="00465F53" w:rsidP="00367B4F">
      <w:pPr>
        <w:spacing w:after="120"/>
      </w:pPr>
      <w:r w:rsidRPr="007847F8">
        <w:rPr>
          <w:sz w:val="24"/>
          <w:szCs w:val="24"/>
        </w:rPr>
        <w:t>Due to the anonymised basis of this questionnaire, Gloucestershire County Council is unable to respond directly to any concerns raised through this method. If you have any concerns, queries or complaints which you wish to raise with Gloucestershire County Council, please note the following point</w:t>
      </w:r>
      <w:r w:rsidR="007847F8" w:rsidRPr="007847F8">
        <w:rPr>
          <w:sz w:val="24"/>
          <w:szCs w:val="24"/>
        </w:rPr>
        <w:t>s</w:t>
      </w:r>
      <w:r w:rsidRPr="007847F8">
        <w:rPr>
          <w:sz w:val="24"/>
          <w:szCs w:val="24"/>
        </w:rPr>
        <w:t xml:space="preserve"> of contact: </w:t>
      </w:r>
      <w:r w:rsidR="007847F8" w:rsidRPr="007847F8">
        <w:rPr>
          <w:sz w:val="24"/>
          <w:szCs w:val="24"/>
        </w:rPr>
        <w:t>Transport Planning, Shire Hall, Westgate Street, Gloucester GL1 2TH</w:t>
      </w:r>
      <w:r w:rsidR="007847F8">
        <w:rPr>
          <w:sz w:val="24"/>
          <w:szCs w:val="24"/>
        </w:rPr>
        <w:t xml:space="preserve">, email: </w:t>
      </w:r>
      <w:hyperlink r:id="rId9" w:history="1">
        <w:r w:rsidRPr="00C526EE">
          <w:rPr>
            <w:rStyle w:val="Hyperlink"/>
          </w:rPr>
          <w:t>ltp@gloucestershire.gov.uk</w:t>
        </w:r>
      </w:hyperlink>
      <w:r>
        <w:t xml:space="preserve"> </w:t>
      </w:r>
      <w:r w:rsidR="007847F8">
        <w:t>or telephone: 01452 425000</w:t>
      </w:r>
    </w:p>
    <w:p w:rsidR="008A2A0C" w:rsidRPr="002E37EE" w:rsidRDefault="008A2A0C" w:rsidP="00E61CFA">
      <w:pPr>
        <w:pStyle w:val="Heading3"/>
        <w:spacing w:before="0" w:after="0"/>
        <w:ind w:left="360" w:hanging="360"/>
      </w:pPr>
      <w:bookmarkStart w:id="0" w:name="_Toc3816265"/>
      <w:bookmarkStart w:id="1" w:name="_Toc20306499"/>
      <w:bookmarkStart w:id="2" w:name="_Toc20307081"/>
      <w:bookmarkStart w:id="3" w:name="_Toc20904834"/>
      <w:bookmarkStart w:id="4" w:name="_Toc26882400"/>
      <w:bookmarkStart w:id="5" w:name="_Toc22026226"/>
      <w:r w:rsidRPr="002E37EE">
        <w:t>Introduction</w:t>
      </w:r>
      <w:bookmarkEnd w:id="0"/>
      <w:bookmarkEnd w:id="1"/>
      <w:bookmarkEnd w:id="2"/>
      <w:bookmarkEnd w:id="3"/>
      <w:bookmarkEnd w:id="4"/>
      <w:r w:rsidRPr="002E37EE">
        <w:t xml:space="preserve"> </w:t>
      </w:r>
    </w:p>
    <w:p w:rsidR="008D054D" w:rsidRDefault="008A2A0C" w:rsidP="00E61CFA">
      <w:pPr>
        <w:rPr>
          <w:rFonts w:ascii="Arial" w:hAnsi="Arial" w:cs="Arial"/>
          <w:color w:val="333333"/>
          <w:lang w:val="en"/>
        </w:rPr>
      </w:pPr>
      <w:r>
        <w:t xml:space="preserve">Gloucestershire’s </w:t>
      </w:r>
      <w:r w:rsidRPr="00285FCB">
        <w:t xml:space="preserve">Local Transport Plan (LTP) sets the long‐term transport strategy for Gloucestershire up to </w:t>
      </w:r>
      <w:r>
        <w:t>2041</w:t>
      </w:r>
      <w:r w:rsidRPr="00285FCB">
        <w:t>. It influence</w:t>
      </w:r>
      <w:r>
        <w:t>s</w:t>
      </w:r>
      <w:r w:rsidRPr="00285FCB">
        <w:t xml:space="preserve"> how and when people choose to travel so that individual travel </w:t>
      </w:r>
      <w:r>
        <w:t xml:space="preserve">choices </w:t>
      </w:r>
      <w:r w:rsidRPr="00285FCB">
        <w:t>do not cumulatively impact on the desirability of</w:t>
      </w:r>
      <w:r>
        <w:t xml:space="preserve"> </w:t>
      </w:r>
      <w:r w:rsidRPr="00285FCB">
        <w:t>Gloucestershire as a place to live, work and invest</w:t>
      </w:r>
      <w:r>
        <w:rPr>
          <w:rFonts w:ascii="Arial" w:hAnsi="Arial" w:cs="Arial"/>
          <w:color w:val="333333"/>
          <w:lang w:val="en"/>
        </w:rPr>
        <w:t>.</w:t>
      </w:r>
    </w:p>
    <w:p w:rsidR="008D054D" w:rsidRDefault="008D054D" w:rsidP="00E61CFA">
      <w:pPr>
        <w:rPr>
          <w:rFonts w:ascii="Arial" w:hAnsi="Arial" w:cs="Arial"/>
          <w:color w:val="333333"/>
          <w:lang w:val="en"/>
        </w:rPr>
      </w:pPr>
    </w:p>
    <w:p w:rsidR="008A2A0C" w:rsidRDefault="008A2A0C" w:rsidP="00E61CFA">
      <w:r>
        <w:t xml:space="preserve">This consultation seeks your opinions on our current ‘area’ and ‘mode’ based plans. You can answer questions </w:t>
      </w:r>
      <w:r w:rsidR="008D054D">
        <w:t>on some or all of the plans.</w:t>
      </w:r>
    </w:p>
    <w:p w:rsidR="00627E67" w:rsidRDefault="00627E67" w:rsidP="00E61CFA"/>
    <w:tbl>
      <w:tblPr>
        <w:tblStyle w:val="TableGrid"/>
        <w:tblW w:w="14258" w:type="dxa"/>
        <w:tblInd w:w="-34" w:type="dxa"/>
        <w:tblLook w:val="04A0" w:firstRow="1" w:lastRow="0" w:firstColumn="1" w:lastColumn="0" w:noHBand="0" w:noVBand="1"/>
      </w:tblPr>
      <w:tblGrid>
        <w:gridCol w:w="3552"/>
        <w:gridCol w:w="3366"/>
        <w:gridCol w:w="236"/>
        <w:gridCol w:w="3552"/>
        <w:gridCol w:w="3552"/>
      </w:tblGrid>
      <w:tr w:rsidR="00367B4F" w:rsidRPr="00A37469" w:rsidTr="008A1052">
        <w:tc>
          <w:tcPr>
            <w:tcW w:w="3552" w:type="dxa"/>
            <w:tcBorders>
              <w:bottom w:val="single" w:sz="4" w:space="0" w:color="auto"/>
              <w:right w:val="single" w:sz="4" w:space="0" w:color="auto"/>
            </w:tcBorders>
          </w:tcPr>
          <w:p w:rsidR="00367B4F" w:rsidRPr="00A37469" w:rsidRDefault="00367B4F" w:rsidP="008A1052">
            <w:pPr>
              <w:pStyle w:val="ListParagraph"/>
              <w:spacing w:line="276" w:lineRule="auto"/>
              <w:ind w:left="0"/>
              <w:jc w:val="left"/>
              <w:rPr>
                <w:b/>
              </w:rPr>
            </w:pPr>
            <w:r w:rsidRPr="00A37469">
              <w:rPr>
                <w:b/>
              </w:rPr>
              <w:t>Name of organisation</w:t>
            </w:r>
            <w:r>
              <w:rPr>
                <w:b/>
              </w:rPr>
              <w:t>:</w:t>
            </w:r>
            <w:r w:rsidRPr="00A37469">
              <w:rPr>
                <w:b/>
              </w:rPr>
              <w:t xml:space="preserve"> </w:t>
            </w:r>
            <w:r>
              <w:rPr>
                <w:b/>
              </w:rPr>
              <w:br/>
            </w:r>
            <w:r w:rsidRPr="00611DE3">
              <w:t>(if applicable)</w:t>
            </w:r>
          </w:p>
        </w:tc>
        <w:tc>
          <w:tcPr>
            <w:tcW w:w="3366" w:type="dxa"/>
            <w:tcBorders>
              <w:top w:val="single" w:sz="4" w:space="0" w:color="auto"/>
              <w:left w:val="single" w:sz="4" w:space="0" w:color="auto"/>
              <w:bottom w:val="single" w:sz="4" w:space="0" w:color="auto"/>
              <w:right w:val="nil"/>
            </w:tcBorders>
          </w:tcPr>
          <w:p w:rsidR="00367B4F" w:rsidRPr="00A37469" w:rsidRDefault="00367B4F" w:rsidP="008A1052">
            <w:pPr>
              <w:pStyle w:val="ListParagraph"/>
              <w:ind w:left="0"/>
              <w:jc w:val="left"/>
              <w:rPr>
                <w:b/>
              </w:rPr>
            </w:pPr>
          </w:p>
        </w:tc>
        <w:tc>
          <w:tcPr>
            <w:tcW w:w="236" w:type="dxa"/>
            <w:tcBorders>
              <w:top w:val="single" w:sz="4" w:space="0" w:color="auto"/>
              <w:left w:val="nil"/>
              <w:bottom w:val="single" w:sz="4" w:space="0" w:color="auto"/>
              <w:right w:val="nil"/>
            </w:tcBorders>
          </w:tcPr>
          <w:p w:rsidR="00367B4F" w:rsidRPr="00A37469" w:rsidRDefault="00367B4F" w:rsidP="008A1052">
            <w:pPr>
              <w:pStyle w:val="ListParagraph"/>
              <w:ind w:left="0"/>
              <w:jc w:val="left"/>
              <w:rPr>
                <w:b/>
              </w:rPr>
            </w:pPr>
          </w:p>
        </w:tc>
        <w:tc>
          <w:tcPr>
            <w:tcW w:w="3552" w:type="dxa"/>
            <w:tcBorders>
              <w:top w:val="single" w:sz="4" w:space="0" w:color="auto"/>
              <w:left w:val="nil"/>
              <w:bottom w:val="single" w:sz="4" w:space="0" w:color="auto"/>
              <w:right w:val="nil"/>
            </w:tcBorders>
          </w:tcPr>
          <w:p w:rsidR="00367B4F" w:rsidRPr="00A37469" w:rsidRDefault="00367B4F" w:rsidP="008A1052">
            <w:pPr>
              <w:pStyle w:val="ListParagraph"/>
              <w:ind w:left="0"/>
              <w:jc w:val="left"/>
            </w:pPr>
          </w:p>
        </w:tc>
        <w:tc>
          <w:tcPr>
            <w:tcW w:w="3552" w:type="dxa"/>
            <w:tcBorders>
              <w:top w:val="single" w:sz="4" w:space="0" w:color="auto"/>
              <w:left w:val="nil"/>
              <w:bottom w:val="single" w:sz="4" w:space="0" w:color="auto"/>
              <w:right w:val="single" w:sz="4" w:space="0" w:color="auto"/>
            </w:tcBorders>
          </w:tcPr>
          <w:p w:rsidR="00367B4F" w:rsidRPr="00A37469" w:rsidRDefault="00367B4F" w:rsidP="008A1052">
            <w:pPr>
              <w:pStyle w:val="ListParagraph"/>
              <w:ind w:left="0"/>
              <w:jc w:val="left"/>
            </w:pPr>
          </w:p>
        </w:tc>
      </w:tr>
      <w:tr w:rsidR="00367B4F" w:rsidRPr="00A37469" w:rsidTr="008A1052">
        <w:tc>
          <w:tcPr>
            <w:tcW w:w="3552" w:type="dxa"/>
            <w:tcBorders>
              <w:bottom w:val="single" w:sz="4" w:space="0" w:color="auto"/>
              <w:right w:val="single" w:sz="4" w:space="0" w:color="auto"/>
            </w:tcBorders>
          </w:tcPr>
          <w:p w:rsidR="00367B4F" w:rsidRPr="004C580F" w:rsidRDefault="00367B4F" w:rsidP="008A1052">
            <w:pPr>
              <w:spacing w:line="276" w:lineRule="auto"/>
              <w:jc w:val="left"/>
              <w:rPr>
                <w:b/>
              </w:rPr>
            </w:pPr>
            <w:r w:rsidRPr="004C580F">
              <w:rPr>
                <w:b/>
              </w:rPr>
              <w:t xml:space="preserve">Post code: </w:t>
            </w:r>
            <w:r w:rsidRPr="004C580F">
              <w:rPr>
                <w:b/>
              </w:rPr>
              <w:tab/>
            </w:r>
          </w:p>
          <w:p w:rsidR="00367B4F" w:rsidRPr="004C580F" w:rsidRDefault="00367B4F" w:rsidP="008A1052">
            <w:pPr>
              <w:spacing w:line="276" w:lineRule="auto"/>
              <w:jc w:val="left"/>
            </w:pPr>
            <w:r w:rsidRPr="004C580F">
              <w:t>(this will not be published)</w:t>
            </w:r>
          </w:p>
        </w:tc>
        <w:tc>
          <w:tcPr>
            <w:tcW w:w="3366" w:type="dxa"/>
            <w:tcBorders>
              <w:top w:val="single" w:sz="4" w:space="0" w:color="auto"/>
              <w:left w:val="single" w:sz="4" w:space="0" w:color="auto"/>
              <w:bottom w:val="single" w:sz="4" w:space="0" w:color="auto"/>
              <w:right w:val="nil"/>
            </w:tcBorders>
          </w:tcPr>
          <w:p w:rsidR="00367B4F" w:rsidRDefault="00367B4F" w:rsidP="008A1052">
            <w:pPr>
              <w:jc w:val="left"/>
            </w:pPr>
          </w:p>
        </w:tc>
        <w:tc>
          <w:tcPr>
            <w:tcW w:w="236" w:type="dxa"/>
            <w:tcBorders>
              <w:top w:val="single" w:sz="4" w:space="0" w:color="auto"/>
              <w:left w:val="nil"/>
              <w:bottom w:val="single" w:sz="4" w:space="0" w:color="auto"/>
              <w:right w:val="nil"/>
            </w:tcBorders>
          </w:tcPr>
          <w:p w:rsidR="00367B4F" w:rsidRDefault="00367B4F" w:rsidP="008A1052">
            <w:pPr>
              <w:jc w:val="left"/>
            </w:pPr>
          </w:p>
        </w:tc>
        <w:tc>
          <w:tcPr>
            <w:tcW w:w="3552" w:type="dxa"/>
            <w:tcBorders>
              <w:top w:val="single" w:sz="4" w:space="0" w:color="auto"/>
              <w:left w:val="nil"/>
              <w:bottom w:val="single" w:sz="4" w:space="0" w:color="auto"/>
              <w:right w:val="nil"/>
            </w:tcBorders>
          </w:tcPr>
          <w:p w:rsidR="00367B4F" w:rsidRPr="00A37469" w:rsidRDefault="00367B4F" w:rsidP="008A1052">
            <w:pPr>
              <w:spacing w:line="276" w:lineRule="auto"/>
              <w:jc w:val="left"/>
              <w:rPr>
                <w:b/>
              </w:rPr>
            </w:pPr>
          </w:p>
        </w:tc>
        <w:tc>
          <w:tcPr>
            <w:tcW w:w="3552" w:type="dxa"/>
            <w:tcBorders>
              <w:top w:val="single" w:sz="4" w:space="0" w:color="auto"/>
              <w:left w:val="nil"/>
              <w:bottom w:val="single" w:sz="4" w:space="0" w:color="auto"/>
              <w:right w:val="single" w:sz="4" w:space="0" w:color="auto"/>
            </w:tcBorders>
          </w:tcPr>
          <w:p w:rsidR="00367B4F" w:rsidRPr="00A37469" w:rsidRDefault="00367B4F" w:rsidP="008A1052">
            <w:pPr>
              <w:spacing w:line="276" w:lineRule="auto"/>
              <w:jc w:val="left"/>
              <w:rPr>
                <w:b/>
              </w:rPr>
            </w:pPr>
          </w:p>
        </w:tc>
      </w:tr>
    </w:tbl>
    <w:p w:rsidR="00367B4F" w:rsidRDefault="00367B4F" w:rsidP="00E61CFA"/>
    <w:p w:rsidR="008A2A0C" w:rsidRDefault="008A2A0C" w:rsidP="00E61CFA">
      <w:pPr>
        <w:jc w:val="left"/>
      </w:pPr>
      <w:r>
        <w:br w:type="page"/>
      </w:r>
    </w:p>
    <w:p w:rsidR="008A2A0C" w:rsidRPr="00DD6E2A" w:rsidRDefault="008A2A0C" w:rsidP="00E61CFA">
      <w:pPr>
        <w:pStyle w:val="Title"/>
        <w:spacing w:after="0"/>
      </w:pPr>
      <w:r w:rsidRPr="00DD6E2A">
        <w:lastRenderedPageBreak/>
        <w:t>Transport and you</w:t>
      </w:r>
    </w:p>
    <w:p w:rsidR="008A2A0C" w:rsidRDefault="008A2A0C" w:rsidP="00E61CFA">
      <w:r>
        <w:t>The LTP revised objectives are to:</w:t>
      </w:r>
    </w:p>
    <w:p w:rsidR="008A2A0C" w:rsidRDefault="008A2A0C" w:rsidP="001F5F09">
      <w:pPr>
        <w:pStyle w:val="ListParagraph"/>
        <w:numPr>
          <w:ilvl w:val="0"/>
          <w:numId w:val="2"/>
        </w:numPr>
        <w:spacing w:line="276" w:lineRule="auto"/>
        <w:jc w:val="left"/>
      </w:pPr>
      <w:r>
        <w:t>Protect and enhance the natural and built environment</w:t>
      </w:r>
    </w:p>
    <w:p w:rsidR="008A2A0C" w:rsidRDefault="008A2A0C" w:rsidP="001F5F09">
      <w:pPr>
        <w:pStyle w:val="ListParagraph"/>
        <w:numPr>
          <w:ilvl w:val="0"/>
          <w:numId w:val="2"/>
        </w:numPr>
        <w:spacing w:line="276" w:lineRule="auto"/>
        <w:jc w:val="left"/>
      </w:pPr>
      <w:r>
        <w:t>Support sustainable economic growth</w:t>
      </w:r>
    </w:p>
    <w:p w:rsidR="008A2A0C" w:rsidRDefault="008A2A0C" w:rsidP="001F5F09">
      <w:pPr>
        <w:pStyle w:val="ListParagraph"/>
        <w:numPr>
          <w:ilvl w:val="0"/>
          <w:numId w:val="2"/>
        </w:numPr>
        <w:spacing w:line="276" w:lineRule="auto"/>
        <w:jc w:val="left"/>
      </w:pPr>
      <w:r>
        <w:t>Enable safe and affordable community connectivity</w:t>
      </w:r>
    </w:p>
    <w:p w:rsidR="008A2A0C" w:rsidRPr="008A2A0C" w:rsidRDefault="008A2A0C" w:rsidP="001F5F09">
      <w:pPr>
        <w:pStyle w:val="ListParagraph"/>
        <w:numPr>
          <w:ilvl w:val="0"/>
          <w:numId w:val="2"/>
        </w:numPr>
        <w:spacing w:line="276" w:lineRule="auto"/>
        <w:jc w:val="left"/>
      </w:pPr>
      <w:r>
        <w:t>Improve community health and wellbeing and promote equality of opportunity</w:t>
      </w:r>
    </w:p>
    <w:tbl>
      <w:tblPr>
        <w:tblStyle w:val="TableGrid"/>
        <w:tblW w:w="0" w:type="auto"/>
        <w:tblInd w:w="-34" w:type="dxa"/>
        <w:tblLook w:val="04A0" w:firstRow="1" w:lastRow="0" w:firstColumn="1" w:lastColumn="0" w:noHBand="0" w:noVBand="1"/>
      </w:tblPr>
      <w:tblGrid>
        <w:gridCol w:w="9903"/>
        <w:gridCol w:w="1068"/>
        <w:gridCol w:w="1068"/>
        <w:gridCol w:w="1068"/>
        <w:gridCol w:w="1069"/>
      </w:tblGrid>
      <w:tr w:rsidR="008A2A0C" w:rsidRPr="008A2A0C" w:rsidTr="008A2A0C">
        <w:tc>
          <w:tcPr>
            <w:tcW w:w="9903" w:type="dxa"/>
          </w:tcPr>
          <w:p w:rsidR="008A2A0C" w:rsidRPr="008A2A0C" w:rsidRDefault="008A2A0C" w:rsidP="00E61CFA">
            <w:pPr>
              <w:spacing w:line="276" w:lineRule="auto"/>
              <w:jc w:val="left"/>
              <w:rPr>
                <w:b/>
              </w:rPr>
            </w:pPr>
            <w:r>
              <w:rPr>
                <w:b/>
              </w:rPr>
              <w:t xml:space="preserve">1.1 </w:t>
            </w:r>
            <w:r w:rsidRPr="008A2A0C">
              <w:rPr>
                <w:b/>
              </w:rPr>
              <w:t>How much does the impact of transport affect you?</w:t>
            </w:r>
          </w:p>
        </w:tc>
        <w:tc>
          <w:tcPr>
            <w:tcW w:w="1068" w:type="dxa"/>
          </w:tcPr>
          <w:p w:rsidR="008A2A0C" w:rsidRPr="008A2A0C" w:rsidRDefault="008A2A0C" w:rsidP="00E61CFA">
            <w:pPr>
              <w:spacing w:line="276" w:lineRule="auto"/>
              <w:jc w:val="left"/>
              <w:rPr>
                <w:b/>
              </w:rPr>
            </w:pPr>
            <w:r>
              <w:rPr>
                <w:b/>
              </w:rPr>
              <w:t>High impact</w:t>
            </w:r>
          </w:p>
        </w:tc>
        <w:tc>
          <w:tcPr>
            <w:tcW w:w="1068" w:type="dxa"/>
          </w:tcPr>
          <w:p w:rsidR="008A2A0C" w:rsidRPr="008A2A0C" w:rsidRDefault="008A2A0C" w:rsidP="00E61CFA">
            <w:pPr>
              <w:spacing w:line="276" w:lineRule="auto"/>
              <w:jc w:val="left"/>
              <w:rPr>
                <w:b/>
              </w:rPr>
            </w:pPr>
            <w:r>
              <w:rPr>
                <w:b/>
              </w:rPr>
              <w:t>Medium impact</w:t>
            </w:r>
          </w:p>
        </w:tc>
        <w:tc>
          <w:tcPr>
            <w:tcW w:w="1068" w:type="dxa"/>
          </w:tcPr>
          <w:p w:rsidR="008A2A0C" w:rsidRPr="008A2A0C" w:rsidRDefault="008A2A0C" w:rsidP="00E61CFA">
            <w:pPr>
              <w:spacing w:line="276" w:lineRule="auto"/>
              <w:jc w:val="left"/>
              <w:rPr>
                <w:b/>
              </w:rPr>
            </w:pPr>
            <w:r>
              <w:rPr>
                <w:b/>
              </w:rPr>
              <w:t>Low impact</w:t>
            </w:r>
          </w:p>
        </w:tc>
        <w:tc>
          <w:tcPr>
            <w:tcW w:w="1069" w:type="dxa"/>
          </w:tcPr>
          <w:p w:rsidR="008A2A0C" w:rsidRPr="008A2A0C" w:rsidRDefault="008A2A0C" w:rsidP="00E61CFA">
            <w:pPr>
              <w:spacing w:line="276" w:lineRule="auto"/>
              <w:jc w:val="left"/>
              <w:rPr>
                <w:b/>
              </w:rPr>
            </w:pPr>
            <w:r>
              <w:rPr>
                <w:b/>
              </w:rPr>
              <w:t>Doesn’t affect me</w:t>
            </w:r>
          </w:p>
        </w:tc>
      </w:tr>
      <w:tr w:rsidR="008A2A0C" w:rsidRPr="008A2A0C" w:rsidTr="008A2A0C">
        <w:tc>
          <w:tcPr>
            <w:tcW w:w="9903" w:type="dxa"/>
          </w:tcPr>
          <w:p w:rsidR="008A2A0C" w:rsidRPr="008A2A0C" w:rsidRDefault="008A2A0C" w:rsidP="00E61CFA">
            <w:pPr>
              <w:spacing w:line="276" w:lineRule="auto"/>
              <w:jc w:val="left"/>
            </w:pPr>
            <w:r w:rsidRPr="008A2A0C">
              <w:t>Health impacts from transport related emissions and poor air quality</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Environmental impacts, such as transport emissions, noise, community severance and loss of biodiversity</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Lack of choice in how you travel resulting in car dependency or social isolation</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Affordability of public transport</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Access to public and community transport</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Frequency of public transport</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 xml:space="preserve">Highway safety such as vehicle speeds </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Safety (such as good lighting and natural surveillance as a pedestrian, cyclist or mobility friendly user)</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r w:rsidR="008A2A0C" w:rsidRPr="008A2A0C" w:rsidTr="008A2A0C">
        <w:tc>
          <w:tcPr>
            <w:tcW w:w="9903" w:type="dxa"/>
          </w:tcPr>
          <w:p w:rsidR="008A2A0C" w:rsidRPr="008A2A0C" w:rsidRDefault="008A2A0C" w:rsidP="00E61CFA">
            <w:pPr>
              <w:spacing w:line="276" w:lineRule="auto"/>
              <w:jc w:val="left"/>
            </w:pPr>
            <w:r w:rsidRPr="008A2A0C">
              <w:t>Congestion and journey time delays</w:t>
            </w: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8" w:type="dxa"/>
          </w:tcPr>
          <w:p w:rsidR="008A2A0C" w:rsidRPr="008A2A0C" w:rsidRDefault="008A2A0C" w:rsidP="00E61CFA">
            <w:pPr>
              <w:spacing w:line="276" w:lineRule="auto"/>
              <w:jc w:val="left"/>
            </w:pPr>
          </w:p>
        </w:tc>
        <w:tc>
          <w:tcPr>
            <w:tcW w:w="1069" w:type="dxa"/>
          </w:tcPr>
          <w:p w:rsidR="008A2A0C" w:rsidRPr="008A2A0C" w:rsidRDefault="008A2A0C" w:rsidP="00E61CFA">
            <w:pPr>
              <w:spacing w:line="276" w:lineRule="auto"/>
              <w:jc w:val="left"/>
            </w:pPr>
          </w:p>
        </w:tc>
      </w:tr>
    </w:tbl>
    <w:p w:rsidR="008A2A0C" w:rsidRDefault="008A2A0C" w:rsidP="00E61CFA">
      <w:pPr>
        <w:jc w:val="left"/>
      </w:pPr>
    </w:p>
    <w:tbl>
      <w:tblPr>
        <w:tblStyle w:val="TableGrid"/>
        <w:tblW w:w="0" w:type="auto"/>
        <w:tblLook w:val="04A0" w:firstRow="1" w:lastRow="0" w:firstColumn="1" w:lastColumn="0" w:noHBand="0" w:noVBand="1"/>
      </w:tblPr>
      <w:tblGrid>
        <w:gridCol w:w="14174"/>
      </w:tblGrid>
      <w:tr w:rsidR="008A2A0C" w:rsidTr="008A2A0C">
        <w:tc>
          <w:tcPr>
            <w:tcW w:w="14174" w:type="dxa"/>
          </w:tcPr>
          <w:p w:rsidR="008A2A0C" w:rsidRDefault="008A2A0C" w:rsidP="00E61CFA">
            <w:pPr>
              <w:jc w:val="left"/>
              <w:rPr>
                <w:b/>
              </w:rPr>
            </w:pPr>
            <w:r>
              <w:rPr>
                <w:b/>
              </w:rPr>
              <w:t>Comments:</w:t>
            </w:r>
          </w:p>
          <w:p w:rsidR="008A2A0C" w:rsidRDefault="008A2A0C" w:rsidP="00E61CFA">
            <w:pPr>
              <w:jc w:val="left"/>
              <w:rPr>
                <w:b/>
              </w:rPr>
            </w:pP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8A2A0C" w:rsidRDefault="008A2A0C" w:rsidP="00E61CFA">
            <w:pPr>
              <w:jc w:val="left"/>
              <w:rPr>
                <w:b/>
              </w:rPr>
            </w:pPr>
          </w:p>
        </w:tc>
      </w:tr>
    </w:tbl>
    <w:p w:rsidR="008A2A0C" w:rsidRDefault="008A2A0C" w:rsidP="00E61CFA">
      <w:pPr>
        <w:jc w:val="left"/>
        <w:rPr>
          <w:b/>
        </w:rPr>
      </w:pPr>
    </w:p>
    <w:p w:rsidR="008A2A0C" w:rsidRPr="000F2B3B" w:rsidRDefault="008A2A0C" w:rsidP="00E61CFA">
      <w:pPr>
        <w:pStyle w:val="ListParagraph"/>
        <w:ind w:left="426"/>
        <w:rPr>
          <w:color w:val="FF0000"/>
        </w:rPr>
      </w:pPr>
    </w:p>
    <w:tbl>
      <w:tblPr>
        <w:tblStyle w:val="TableGrid"/>
        <w:tblW w:w="0" w:type="auto"/>
        <w:tblLook w:val="04A0" w:firstRow="1" w:lastRow="0" w:firstColumn="1" w:lastColumn="0" w:noHBand="0" w:noVBand="1"/>
      </w:tblPr>
      <w:tblGrid>
        <w:gridCol w:w="9889"/>
        <w:gridCol w:w="1071"/>
        <w:gridCol w:w="1071"/>
        <w:gridCol w:w="1071"/>
        <w:gridCol w:w="1072"/>
      </w:tblGrid>
      <w:tr w:rsidR="00C233ED" w:rsidRPr="00C233ED" w:rsidTr="00C233ED">
        <w:tc>
          <w:tcPr>
            <w:tcW w:w="9889" w:type="dxa"/>
          </w:tcPr>
          <w:p w:rsidR="00C233ED" w:rsidRPr="00C233ED" w:rsidRDefault="00C233ED" w:rsidP="0044388F">
            <w:pPr>
              <w:spacing w:line="276" w:lineRule="auto"/>
              <w:jc w:val="left"/>
              <w:rPr>
                <w:b/>
              </w:rPr>
            </w:pPr>
            <w:r>
              <w:rPr>
                <w:b/>
              </w:rPr>
              <w:t xml:space="preserve">1.2 </w:t>
            </w:r>
            <w:r w:rsidR="0044388F">
              <w:rPr>
                <w:b/>
              </w:rPr>
              <w:t>In light of the Council’s commitment to be a carbon neutral county by 2050, w</w:t>
            </w:r>
            <w:r w:rsidRPr="00C233ED">
              <w:rPr>
                <w:b/>
              </w:rPr>
              <w:t xml:space="preserve">ould the following encourage your household/business to </w:t>
            </w:r>
            <w:r>
              <w:rPr>
                <w:b/>
              </w:rPr>
              <w:t>reduce transport related carbon</w:t>
            </w:r>
            <w:r w:rsidR="0044388F">
              <w:rPr>
                <w:b/>
              </w:rPr>
              <w:t xml:space="preserve"> </w:t>
            </w:r>
            <w:r w:rsidRPr="00C233ED">
              <w:rPr>
                <w:b/>
              </w:rPr>
              <w:t>emissions?</w:t>
            </w:r>
          </w:p>
        </w:tc>
        <w:tc>
          <w:tcPr>
            <w:tcW w:w="1071" w:type="dxa"/>
          </w:tcPr>
          <w:p w:rsidR="00C233ED" w:rsidRPr="00D425FC" w:rsidRDefault="00C233ED" w:rsidP="00E61CFA">
            <w:pPr>
              <w:spacing w:line="276" w:lineRule="auto"/>
              <w:jc w:val="left"/>
              <w:rPr>
                <w:b/>
              </w:rPr>
            </w:pPr>
            <w:r w:rsidRPr="00D425FC">
              <w:rPr>
                <w:b/>
              </w:rPr>
              <w:t>High impact</w:t>
            </w:r>
          </w:p>
        </w:tc>
        <w:tc>
          <w:tcPr>
            <w:tcW w:w="1071" w:type="dxa"/>
          </w:tcPr>
          <w:p w:rsidR="00C233ED" w:rsidRPr="00D425FC" w:rsidRDefault="00C233ED" w:rsidP="00E61CFA">
            <w:pPr>
              <w:spacing w:line="276" w:lineRule="auto"/>
              <w:jc w:val="left"/>
              <w:rPr>
                <w:b/>
              </w:rPr>
            </w:pPr>
            <w:r w:rsidRPr="00D425FC">
              <w:rPr>
                <w:b/>
              </w:rPr>
              <w:t>Medium impact</w:t>
            </w:r>
          </w:p>
        </w:tc>
        <w:tc>
          <w:tcPr>
            <w:tcW w:w="1071" w:type="dxa"/>
          </w:tcPr>
          <w:p w:rsidR="00C233ED" w:rsidRPr="00D425FC" w:rsidRDefault="00C233ED" w:rsidP="00E61CFA">
            <w:pPr>
              <w:spacing w:line="276" w:lineRule="auto"/>
              <w:jc w:val="left"/>
              <w:rPr>
                <w:b/>
              </w:rPr>
            </w:pPr>
            <w:r w:rsidRPr="00D425FC">
              <w:rPr>
                <w:b/>
              </w:rPr>
              <w:t>Low impact</w:t>
            </w:r>
          </w:p>
        </w:tc>
        <w:tc>
          <w:tcPr>
            <w:tcW w:w="1072" w:type="dxa"/>
          </w:tcPr>
          <w:p w:rsidR="00C233ED" w:rsidRPr="00D425FC" w:rsidRDefault="00C233ED" w:rsidP="00E61CFA">
            <w:pPr>
              <w:spacing w:line="276" w:lineRule="auto"/>
              <w:jc w:val="left"/>
              <w:rPr>
                <w:b/>
              </w:rPr>
            </w:pPr>
            <w:r w:rsidRPr="00D425FC">
              <w:rPr>
                <w:b/>
              </w:rPr>
              <w:t>None</w:t>
            </w:r>
          </w:p>
        </w:tc>
      </w:tr>
      <w:tr w:rsidR="00C233ED" w:rsidRPr="00C233ED" w:rsidTr="00C233ED">
        <w:tc>
          <w:tcPr>
            <w:tcW w:w="9889" w:type="dxa"/>
          </w:tcPr>
          <w:p w:rsidR="00C233ED" w:rsidRPr="00C233ED" w:rsidRDefault="00C233ED" w:rsidP="00E61CFA">
            <w:pPr>
              <w:spacing w:line="276" w:lineRule="auto"/>
              <w:jc w:val="left"/>
            </w:pPr>
            <w:r w:rsidRPr="00C233ED">
              <w:t>Reduce the need to drive or travel (e.g. planning new development in sustainable locations or flexible working)</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Sustainable travel choice resulting in less car dependency</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Support travel behaviour change  &amp; improve Travel Planning advice</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Prioritisation and investment in active travel to improve health &amp; wellbeing</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Mass public transport</w:t>
            </w:r>
            <w:r w:rsidRPr="00C233ED">
              <w:rPr>
                <w:u w:val="single"/>
              </w:rPr>
              <w:t xml:space="preserve"> </w:t>
            </w:r>
            <w:r w:rsidRPr="00C233ED">
              <w:t>(such as guided busway)</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Demand responsive travel (such as Uber, e-bikes, taxis)</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Integrated transport hubs (such as park and ride with options to travel onward using car share, bus, bicycle, taxi and community transport with both rural and urban connectivity)</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Improved bus frequency and accessibility to public and community transport</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Rail infrastructure and improved rail services</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Electric vehicle charge point infrastructure</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RPr="00C233ED" w:rsidTr="00C233ED">
        <w:tc>
          <w:tcPr>
            <w:tcW w:w="9889" w:type="dxa"/>
          </w:tcPr>
          <w:p w:rsidR="00C233ED" w:rsidRPr="00C233ED" w:rsidRDefault="00C233ED" w:rsidP="00E61CFA">
            <w:pPr>
              <w:spacing w:line="276" w:lineRule="auto"/>
              <w:jc w:val="left"/>
            </w:pPr>
            <w:r w:rsidRPr="00C233ED">
              <w:t>Improved cycle infrastructure</w:t>
            </w: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1" w:type="dxa"/>
          </w:tcPr>
          <w:p w:rsidR="00C233ED" w:rsidRPr="00C233ED" w:rsidRDefault="00C233ED" w:rsidP="00E61CFA">
            <w:pPr>
              <w:spacing w:line="276" w:lineRule="auto"/>
              <w:jc w:val="left"/>
            </w:pPr>
          </w:p>
        </w:tc>
        <w:tc>
          <w:tcPr>
            <w:tcW w:w="1072" w:type="dxa"/>
          </w:tcPr>
          <w:p w:rsidR="00C233ED" w:rsidRPr="00C233ED" w:rsidRDefault="00C233ED" w:rsidP="00E61CFA">
            <w:pPr>
              <w:spacing w:line="276" w:lineRule="auto"/>
              <w:jc w:val="left"/>
            </w:pPr>
          </w:p>
        </w:tc>
      </w:tr>
      <w:tr w:rsidR="00C233ED" w:rsidTr="00C233ED">
        <w:tc>
          <w:tcPr>
            <w:tcW w:w="9889" w:type="dxa"/>
          </w:tcPr>
          <w:p w:rsidR="00C233ED" w:rsidRDefault="00C233ED" w:rsidP="00E61CFA">
            <w:pPr>
              <w:spacing w:line="276" w:lineRule="auto"/>
              <w:jc w:val="left"/>
            </w:pPr>
            <w:r w:rsidRPr="00C233ED">
              <w:t xml:space="preserve">Improved pedestrian network </w:t>
            </w:r>
            <w:r>
              <w:t xml:space="preserve">(pedestrian and </w:t>
            </w:r>
            <w:r w:rsidRPr="00340B30">
              <w:t>mobility</w:t>
            </w:r>
            <w:r>
              <w:t xml:space="preserve"> </w:t>
            </w:r>
            <w:r w:rsidRPr="00340B30">
              <w:t>user</w:t>
            </w:r>
            <w:r>
              <w:t xml:space="preserve"> friendly)</w:t>
            </w:r>
          </w:p>
        </w:tc>
        <w:tc>
          <w:tcPr>
            <w:tcW w:w="1071" w:type="dxa"/>
          </w:tcPr>
          <w:p w:rsidR="00C233ED" w:rsidRDefault="00C233ED" w:rsidP="00E61CFA">
            <w:pPr>
              <w:spacing w:line="276" w:lineRule="auto"/>
              <w:jc w:val="left"/>
            </w:pPr>
          </w:p>
        </w:tc>
        <w:tc>
          <w:tcPr>
            <w:tcW w:w="1071" w:type="dxa"/>
          </w:tcPr>
          <w:p w:rsidR="00C233ED" w:rsidRDefault="00C233ED" w:rsidP="00E61CFA">
            <w:pPr>
              <w:spacing w:line="276" w:lineRule="auto"/>
              <w:jc w:val="left"/>
            </w:pPr>
          </w:p>
        </w:tc>
        <w:tc>
          <w:tcPr>
            <w:tcW w:w="1071" w:type="dxa"/>
          </w:tcPr>
          <w:p w:rsidR="00C233ED" w:rsidRDefault="00C233ED" w:rsidP="00E61CFA">
            <w:pPr>
              <w:spacing w:line="276" w:lineRule="auto"/>
              <w:jc w:val="left"/>
            </w:pPr>
          </w:p>
        </w:tc>
        <w:tc>
          <w:tcPr>
            <w:tcW w:w="1072" w:type="dxa"/>
          </w:tcPr>
          <w:p w:rsidR="00C233ED" w:rsidRDefault="00C233ED" w:rsidP="00E61CFA">
            <w:pPr>
              <w:spacing w:line="276" w:lineRule="auto"/>
              <w:jc w:val="left"/>
            </w:pPr>
          </w:p>
        </w:tc>
      </w:tr>
    </w:tbl>
    <w:p w:rsidR="008A2A0C" w:rsidRDefault="008A2A0C" w:rsidP="00E61CFA">
      <w:pPr>
        <w:spacing w:line="276" w:lineRule="auto"/>
        <w:jc w:val="left"/>
      </w:pPr>
    </w:p>
    <w:tbl>
      <w:tblPr>
        <w:tblStyle w:val="TableGrid"/>
        <w:tblW w:w="0" w:type="auto"/>
        <w:tblLook w:val="04A0" w:firstRow="1" w:lastRow="0" w:firstColumn="1" w:lastColumn="0" w:noHBand="0" w:noVBand="1"/>
      </w:tblPr>
      <w:tblGrid>
        <w:gridCol w:w="14174"/>
      </w:tblGrid>
      <w:tr w:rsidR="00D425FC" w:rsidRPr="00D425FC" w:rsidTr="00D425FC">
        <w:tc>
          <w:tcPr>
            <w:tcW w:w="14174" w:type="dxa"/>
          </w:tcPr>
          <w:p w:rsidR="00D425FC" w:rsidRDefault="00D425FC" w:rsidP="00E61CFA">
            <w:pPr>
              <w:jc w:val="left"/>
              <w:rPr>
                <w:b/>
              </w:rPr>
            </w:pPr>
            <w:r w:rsidRPr="00D425FC">
              <w:rPr>
                <w:b/>
              </w:rPr>
              <w:t>Comments:</w:t>
            </w:r>
          </w:p>
          <w:p w:rsidR="00D425FC" w:rsidRDefault="00D425FC" w:rsidP="00E61CFA">
            <w:pPr>
              <w:jc w:val="left"/>
              <w:rPr>
                <w:b/>
              </w:rPr>
            </w:pP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D425FC" w:rsidRPr="00D425FC" w:rsidRDefault="00D425FC" w:rsidP="00E61CFA">
            <w:pPr>
              <w:jc w:val="left"/>
              <w:rPr>
                <w:b/>
              </w:rPr>
            </w:pPr>
          </w:p>
        </w:tc>
      </w:tr>
    </w:tbl>
    <w:p w:rsidR="008A2A0C" w:rsidRPr="00FC6B50" w:rsidRDefault="008A2A0C" w:rsidP="00E61CFA">
      <w:pPr>
        <w:pStyle w:val="Title"/>
        <w:spacing w:after="0"/>
      </w:pPr>
      <w:r w:rsidRPr="00FC6B50">
        <w:lastRenderedPageBreak/>
        <w:t>Overarching Strategy</w:t>
      </w:r>
    </w:p>
    <w:p w:rsidR="008A2A0C" w:rsidRDefault="008A2A0C" w:rsidP="00E61CFA">
      <w:r>
        <w:t>The Overarching Strategy details the vision, objectives and outcomes of the Local Transport Plan.</w:t>
      </w:r>
    </w:p>
    <w:p w:rsidR="00E61CFA" w:rsidRDefault="00E61CFA" w:rsidP="00E61CFA"/>
    <w:p w:rsidR="00B62A02" w:rsidRPr="00B62A02" w:rsidRDefault="00B62A02" w:rsidP="001F5F09">
      <w:pPr>
        <w:pStyle w:val="ListParagraph"/>
        <w:numPr>
          <w:ilvl w:val="1"/>
          <w:numId w:val="3"/>
        </w:numPr>
        <w:spacing w:line="276" w:lineRule="auto"/>
        <w:jc w:val="left"/>
      </w:pPr>
      <w:r w:rsidRPr="00B62A02">
        <w:rPr>
          <w:b/>
        </w:rPr>
        <w:t>Do you have any comments to make on the revised LTP vision, objectives and expected outcomes?</w:t>
      </w:r>
    </w:p>
    <w:p w:rsidR="00B62A02" w:rsidRPr="00E61CFA" w:rsidRDefault="00B62A02" w:rsidP="00E61CFA">
      <w:pPr>
        <w:rPr>
          <w:b/>
        </w:rPr>
      </w:pPr>
    </w:p>
    <w:tbl>
      <w:tblPr>
        <w:tblStyle w:val="TableGrid"/>
        <w:tblW w:w="0" w:type="auto"/>
        <w:tblLook w:val="04A0" w:firstRow="1" w:lastRow="0" w:firstColumn="1" w:lastColumn="0" w:noHBand="0" w:noVBand="1"/>
      </w:tblPr>
      <w:tblGrid>
        <w:gridCol w:w="14174"/>
      </w:tblGrid>
      <w:tr w:rsidR="00911915" w:rsidTr="00436F86">
        <w:tc>
          <w:tcPr>
            <w:tcW w:w="14174" w:type="dxa"/>
          </w:tcPr>
          <w:p w:rsidR="00911915" w:rsidRPr="00E61CFA" w:rsidRDefault="00911915">
            <w:pPr>
              <w:jc w:val="left"/>
              <w:rPr>
                <w:b/>
              </w:rPr>
            </w:pPr>
            <w:r>
              <w:rPr>
                <w:b/>
              </w:rPr>
              <w:t>2.1.1 Vision</w:t>
            </w:r>
          </w:p>
        </w:tc>
      </w:tr>
      <w:tr w:rsidR="00911915" w:rsidTr="00436F86">
        <w:tc>
          <w:tcPr>
            <w:tcW w:w="14174" w:type="dxa"/>
          </w:tcPr>
          <w:p w:rsidR="00911915" w:rsidRPr="00B62A02" w:rsidRDefault="00911915" w:rsidP="00911915">
            <w:pPr>
              <w:spacing w:line="276" w:lineRule="auto"/>
              <w:jc w:val="left"/>
            </w:pPr>
            <w:r w:rsidRPr="00FA1B39">
              <w:t>A resilient transport network that enables sustainable economic growth by providing travel choices for all, making Gloucestershire a bette</w:t>
            </w:r>
            <w:r>
              <w:t>r place to live, work and visit.</w:t>
            </w:r>
          </w:p>
        </w:tc>
      </w:tr>
      <w:tr w:rsidR="00911915" w:rsidTr="00436F86">
        <w:tc>
          <w:tcPr>
            <w:tcW w:w="14174" w:type="dxa"/>
          </w:tcPr>
          <w:p w:rsidR="00911915" w:rsidRDefault="00911915">
            <w:pPr>
              <w:jc w:val="left"/>
              <w:rPr>
                <w:b/>
              </w:rPr>
            </w:pPr>
            <w:r w:rsidRPr="004C283C">
              <w:rPr>
                <w:b/>
              </w:rPr>
              <w:t>Comments:</w:t>
            </w:r>
          </w:p>
          <w:p w:rsidR="00911915" w:rsidRDefault="00911915">
            <w:pPr>
              <w:jc w:val="left"/>
              <w:rPr>
                <w:b/>
              </w:rPr>
            </w:pP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911915" w:rsidRPr="00D473B5" w:rsidRDefault="00911915" w:rsidP="00D473B5">
            <w:pPr>
              <w:spacing w:line="276" w:lineRule="auto"/>
              <w:jc w:val="left"/>
              <w:rPr>
                <w:b/>
              </w:rPr>
            </w:pPr>
          </w:p>
        </w:tc>
      </w:tr>
    </w:tbl>
    <w:p w:rsidR="00B62A02" w:rsidRPr="00E61CFA" w:rsidRDefault="00B62A02" w:rsidP="00E61CFA">
      <w:pPr>
        <w:spacing w:line="276" w:lineRule="auto"/>
        <w:jc w:val="left"/>
        <w:rPr>
          <w:b/>
        </w:rPr>
      </w:pPr>
    </w:p>
    <w:tbl>
      <w:tblPr>
        <w:tblStyle w:val="TableGrid"/>
        <w:tblW w:w="0" w:type="auto"/>
        <w:tblLook w:val="04A0" w:firstRow="1" w:lastRow="0" w:firstColumn="1" w:lastColumn="0" w:noHBand="0" w:noVBand="1"/>
      </w:tblPr>
      <w:tblGrid>
        <w:gridCol w:w="14174"/>
      </w:tblGrid>
      <w:tr w:rsidR="00911915" w:rsidRPr="00E61CFA" w:rsidTr="00436F86">
        <w:tc>
          <w:tcPr>
            <w:tcW w:w="14174" w:type="dxa"/>
          </w:tcPr>
          <w:p w:rsidR="00911915" w:rsidRPr="00E61CFA" w:rsidRDefault="00911915" w:rsidP="00E61CFA">
            <w:pPr>
              <w:spacing w:line="276" w:lineRule="auto"/>
              <w:jc w:val="left"/>
              <w:rPr>
                <w:b/>
              </w:rPr>
            </w:pPr>
            <w:r>
              <w:rPr>
                <w:b/>
              </w:rPr>
              <w:t>2.1.2 Objectives</w:t>
            </w:r>
          </w:p>
        </w:tc>
      </w:tr>
      <w:tr w:rsidR="00911915" w:rsidRPr="00E61CFA" w:rsidTr="00436F86">
        <w:tc>
          <w:tcPr>
            <w:tcW w:w="14174" w:type="dxa"/>
          </w:tcPr>
          <w:p w:rsidR="00911915" w:rsidRPr="00C64155" w:rsidRDefault="00911915" w:rsidP="001F5F09">
            <w:pPr>
              <w:pStyle w:val="ListParagraph"/>
              <w:numPr>
                <w:ilvl w:val="0"/>
                <w:numId w:val="9"/>
              </w:numPr>
              <w:spacing w:line="276" w:lineRule="auto"/>
              <w:jc w:val="left"/>
            </w:pPr>
            <w:r w:rsidRPr="00C64155">
              <w:t>Protect and enhance the natural and built environment</w:t>
            </w:r>
          </w:p>
          <w:p w:rsidR="00D27ED6" w:rsidRPr="00C64155" w:rsidRDefault="00D27ED6" w:rsidP="001F5F09">
            <w:pPr>
              <w:pStyle w:val="ListParagraph"/>
              <w:numPr>
                <w:ilvl w:val="0"/>
                <w:numId w:val="9"/>
              </w:numPr>
              <w:spacing w:line="276" w:lineRule="auto"/>
              <w:jc w:val="left"/>
            </w:pPr>
            <w:r w:rsidRPr="00C64155">
              <w:t>Support sustainable economic growth</w:t>
            </w:r>
          </w:p>
          <w:p w:rsidR="00D27ED6" w:rsidRPr="00C64155" w:rsidRDefault="00D27ED6" w:rsidP="001F5F09">
            <w:pPr>
              <w:pStyle w:val="ListParagraph"/>
              <w:numPr>
                <w:ilvl w:val="0"/>
                <w:numId w:val="9"/>
              </w:numPr>
              <w:spacing w:line="276" w:lineRule="auto"/>
              <w:jc w:val="left"/>
            </w:pPr>
            <w:r w:rsidRPr="00C64155">
              <w:t>Enable safe and affordable community connectivity</w:t>
            </w:r>
          </w:p>
          <w:p w:rsidR="00D27ED6" w:rsidRPr="00C64155" w:rsidRDefault="00D27ED6" w:rsidP="001F5F09">
            <w:pPr>
              <w:pStyle w:val="ListParagraph"/>
              <w:numPr>
                <w:ilvl w:val="0"/>
                <w:numId w:val="9"/>
              </w:numPr>
              <w:spacing w:line="276" w:lineRule="auto"/>
              <w:jc w:val="left"/>
            </w:pPr>
            <w:r w:rsidRPr="00C64155">
              <w:t>Improve community health and wellbeing and promote equality of opportunity</w:t>
            </w:r>
          </w:p>
        </w:tc>
      </w:tr>
      <w:tr w:rsidR="00911915" w:rsidRPr="00B62A02" w:rsidTr="00436F86">
        <w:tc>
          <w:tcPr>
            <w:tcW w:w="14174" w:type="dxa"/>
          </w:tcPr>
          <w:p w:rsidR="00911915" w:rsidRDefault="00911915" w:rsidP="00E61CFA">
            <w:pPr>
              <w:spacing w:line="276" w:lineRule="auto"/>
              <w:jc w:val="left"/>
              <w:rPr>
                <w:b/>
              </w:rPr>
            </w:pPr>
            <w:r w:rsidRPr="00B62A02">
              <w:rPr>
                <w:b/>
              </w:rPr>
              <w:t>Comments:</w:t>
            </w: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911915" w:rsidRPr="00B62A02" w:rsidRDefault="00911915" w:rsidP="00D473B5">
            <w:pPr>
              <w:spacing w:line="276" w:lineRule="auto"/>
              <w:jc w:val="left"/>
            </w:pPr>
          </w:p>
        </w:tc>
      </w:tr>
    </w:tbl>
    <w:p w:rsidR="00B62A02" w:rsidRPr="00B62A02" w:rsidRDefault="00B62A02" w:rsidP="00E61CFA">
      <w:pPr>
        <w:spacing w:line="276" w:lineRule="auto"/>
        <w:jc w:val="left"/>
      </w:pPr>
    </w:p>
    <w:tbl>
      <w:tblPr>
        <w:tblStyle w:val="TableGrid"/>
        <w:tblW w:w="0" w:type="auto"/>
        <w:tblLook w:val="04A0" w:firstRow="1" w:lastRow="0" w:firstColumn="1" w:lastColumn="0" w:noHBand="0" w:noVBand="1"/>
      </w:tblPr>
      <w:tblGrid>
        <w:gridCol w:w="14174"/>
      </w:tblGrid>
      <w:tr w:rsidR="00C1578B" w:rsidRPr="00E61CFA" w:rsidTr="00436F86">
        <w:tc>
          <w:tcPr>
            <w:tcW w:w="14174" w:type="dxa"/>
          </w:tcPr>
          <w:p w:rsidR="00C1578B" w:rsidRPr="00E61CFA" w:rsidRDefault="00C1578B" w:rsidP="00C1578B">
            <w:pPr>
              <w:spacing w:line="276" w:lineRule="auto"/>
              <w:jc w:val="left"/>
              <w:rPr>
                <w:b/>
              </w:rPr>
            </w:pPr>
            <w:r>
              <w:rPr>
                <w:b/>
              </w:rPr>
              <w:t>2.1.3 Outcomes</w:t>
            </w:r>
          </w:p>
        </w:tc>
      </w:tr>
      <w:tr w:rsidR="00C1578B" w:rsidRPr="00E61CFA" w:rsidTr="00436F86">
        <w:tc>
          <w:tcPr>
            <w:tcW w:w="14174" w:type="dxa"/>
          </w:tcPr>
          <w:p w:rsidR="00C1578B" w:rsidRPr="00C1578B" w:rsidRDefault="00C1578B" w:rsidP="00C1578B">
            <w:pPr>
              <w:spacing w:line="276" w:lineRule="auto"/>
              <w:jc w:val="left"/>
            </w:pPr>
            <w:r>
              <w:t>Please refer to annex 2.0</w:t>
            </w:r>
          </w:p>
        </w:tc>
      </w:tr>
      <w:tr w:rsidR="00C1578B" w:rsidRPr="00B62A02" w:rsidTr="00436F86">
        <w:tc>
          <w:tcPr>
            <w:tcW w:w="14174" w:type="dxa"/>
          </w:tcPr>
          <w:p w:rsidR="00C1578B" w:rsidRDefault="00C1578B" w:rsidP="00436F86">
            <w:pPr>
              <w:spacing w:line="276" w:lineRule="auto"/>
              <w:jc w:val="left"/>
              <w:rPr>
                <w:b/>
              </w:rPr>
            </w:pPr>
            <w:r w:rsidRPr="00B62A02">
              <w:rPr>
                <w:b/>
              </w:rPr>
              <w:t>Comments:</w:t>
            </w:r>
          </w:p>
          <w:p w:rsidR="00C1578B" w:rsidRDefault="00C1578B" w:rsidP="00436F86">
            <w:pPr>
              <w:spacing w:line="276" w:lineRule="auto"/>
              <w:jc w:val="left"/>
              <w:rPr>
                <w:b/>
              </w:rPr>
            </w:pP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C1578B" w:rsidRDefault="00C1578B" w:rsidP="00436F86">
            <w:pPr>
              <w:spacing w:line="276" w:lineRule="auto"/>
              <w:jc w:val="left"/>
              <w:rPr>
                <w:b/>
              </w:rPr>
            </w:pPr>
          </w:p>
          <w:p w:rsidR="00D473B5" w:rsidRDefault="00D473B5" w:rsidP="00D473B5">
            <w:pPr>
              <w:spacing w:line="276" w:lineRule="auto"/>
              <w:jc w:val="left"/>
              <w:rPr>
                <w:b/>
              </w:rPr>
            </w:pPr>
            <w:r>
              <w:rPr>
                <w:b/>
              </w:rPr>
              <w:t>---------------------------------------------------------------------------------------------------------------------------------------------------------------------------------------------------------------</w:t>
            </w:r>
          </w:p>
          <w:p w:rsidR="00D473B5" w:rsidRDefault="00D473B5" w:rsidP="00436F86">
            <w:pPr>
              <w:spacing w:line="276" w:lineRule="auto"/>
              <w:jc w:val="left"/>
              <w:rPr>
                <w:b/>
              </w:rPr>
            </w:pPr>
          </w:p>
          <w:p w:rsidR="00D473B5" w:rsidRDefault="00D473B5" w:rsidP="00D473B5">
            <w:pPr>
              <w:spacing w:line="276" w:lineRule="auto"/>
              <w:jc w:val="left"/>
              <w:rPr>
                <w:b/>
              </w:rPr>
            </w:pPr>
            <w:r>
              <w:rPr>
                <w:b/>
              </w:rPr>
              <w:t>---------------------------------------------------------------------------------------------------------------------------------------------------------------------------------------------------------------</w:t>
            </w:r>
          </w:p>
          <w:p w:rsidR="00C1578B" w:rsidRDefault="00C1578B" w:rsidP="00436F86">
            <w:pPr>
              <w:spacing w:line="276" w:lineRule="auto"/>
              <w:jc w:val="left"/>
            </w:pPr>
          </w:p>
          <w:p w:rsidR="00D473B5" w:rsidRPr="00B62A02" w:rsidRDefault="00D473B5" w:rsidP="00436F86">
            <w:pPr>
              <w:spacing w:line="276" w:lineRule="auto"/>
              <w:jc w:val="left"/>
            </w:pPr>
          </w:p>
        </w:tc>
      </w:tr>
    </w:tbl>
    <w:p w:rsidR="00C1578B" w:rsidRDefault="00C1578B"/>
    <w:tbl>
      <w:tblPr>
        <w:tblStyle w:val="TableGrid"/>
        <w:tblW w:w="0" w:type="auto"/>
        <w:tblInd w:w="-34" w:type="dxa"/>
        <w:tblLook w:val="04A0" w:firstRow="1" w:lastRow="0" w:firstColumn="1" w:lastColumn="0" w:noHBand="0" w:noVBand="1"/>
      </w:tblPr>
      <w:tblGrid>
        <w:gridCol w:w="14208"/>
      </w:tblGrid>
      <w:tr w:rsidR="00C64155" w:rsidRPr="00C64155" w:rsidTr="00FD2AE5">
        <w:tc>
          <w:tcPr>
            <w:tcW w:w="14208" w:type="dxa"/>
          </w:tcPr>
          <w:p w:rsidR="00C64155" w:rsidRPr="00C64155" w:rsidRDefault="00C64155" w:rsidP="001F5F09">
            <w:pPr>
              <w:pStyle w:val="ListParagraph"/>
              <w:numPr>
                <w:ilvl w:val="1"/>
                <w:numId w:val="3"/>
              </w:numPr>
              <w:spacing w:line="276" w:lineRule="auto"/>
              <w:jc w:val="left"/>
              <w:rPr>
                <w:b/>
              </w:rPr>
            </w:pPr>
            <w:r w:rsidRPr="00C64155">
              <w:rPr>
                <w:b/>
              </w:rPr>
              <w:t>Do you have any comments on the revised overarching policies?</w:t>
            </w:r>
          </w:p>
        </w:tc>
      </w:tr>
      <w:tr w:rsidR="00C64155" w:rsidRPr="00C64155" w:rsidTr="00FD2AE5">
        <w:tc>
          <w:tcPr>
            <w:tcW w:w="14208" w:type="dxa"/>
          </w:tcPr>
          <w:p w:rsidR="00C64155" w:rsidRPr="00C64155" w:rsidRDefault="00C64155" w:rsidP="00436F86">
            <w:pPr>
              <w:pStyle w:val="ListParagraph"/>
              <w:ind w:left="0"/>
              <w:rPr>
                <w:b/>
              </w:rPr>
            </w:pPr>
            <w:r w:rsidRPr="00C64155">
              <w:rPr>
                <w:b/>
                <w:i/>
              </w:rPr>
              <w:t>(Policy titles are listed below.  To read the detailed proposed policy updates as tracked policy changes, see Annex 3.0 in the full Draft Local Transport Plan (LTP)</w:t>
            </w:r>
            <w:r w:rsidRPr="00C64155">
              <w:rPr>
                <w:i/>
              </w:rPr>
              <w:t>.</w:t>
            </w:r>
          </w:p>
        </w:tc>
      </w:tr>
      <w:tr w:rsidR="00C64155" w:rsidRPr="00C64155" w:rsidTr="00FD2AE5">
        <w:tc>
          <w:tcPr>
            <w:tcW w:w="14208" w:type="dxa"/>
          </w:tcPr>
          <w:p w:rsidR="00C64155" w:rsidRPr="00C64155" w:rsidRDefault="00C64155" w:rsidP="001F5F09">
            <w:pPr>
              <w:pStyle w:val="ListParagraph"/>
              <w:numPr>
                <w:ilvl w:val="0"/>
                <w:numId w:val="10"/>
              </w:numPr>
              <w:ind w:left="774" w:hanging="425"/>
              <w:jc w:val="left"/>
              <w:rPr>
                <w:rFonts w:cs="Arial"/>
              </w:rPr>
            </w:pPr>
            <w:r w:rsidRPr="00C64155">
              <w:rPr>
                <w:rFonts w:cs="Arial"/>
              </w:rPr>
              <w:t>PD 0.1 Reducing Transport Carbon Emissions and Adapting to Climate Change</w:t>
            </w:r>
          </w:p>
          <w:p w:rsidR="00C64155" w:rsidRPr="00C64155" w:rsidRDefault="00C64155" w:rsidP="001F5F09">
            <w:pPr>
              <w:pStyle w:val="ListParagraph"/>
              <w:numPr>
                <w:ilvl w:val="0"/>
                <w:numId w:val="10"/>
              </w:numPr>
              <w:ind w:left="774" w:hanging="425"/>
              <w:jc w:val="left"/>
              <w:rPr>
                <w:rFonts w:cs="Arial"/>
              </w:rPr>
            </w:pPr>
            <w:r w:rsidRPr="00C64155">
              <w:rPr>
                <w:rFonts w:cs="Arial"/>
              </w:rPr>
              <w:t>PD 0.2 Local Environmental Protection</w:t>
            </w:r>
          </w:p>
          <w:p w:rsidR="00C64155" w:rsidRPr="00C64155" w:rsidRDefault="00C64155" w:rsidP="001F5F09">
            <w:pPr>
              <w:pStyle w:val="ListParagraph"/>
              <w:numPr>
                <w:ilvl w:val="0"/>
                <w:numId w:val="10"/>
              </w:numPr>
              <w:ind w:left="774" w:hanging="425"/>
              <w:jc w:val="left"/>
              <w:rPr>
                <w:rFonts w:cs="Arial"/>
              </w:rPr>
            </w:pPr>
            <w:r w:rsidRPr="00C64155">
              <w:rPr>
                <w:rFonts w:cs="Arial"/>
              </w:rPr>
              <w:t>PD 0.3 Maximising Investment in a Sustainable Transport Network</w:t>
            </w:r>
          </w:p>
          <w:p w:rsidR="00C64155" w:rsidRPr="00C64155" w:rsidRDefault="00C64155" w:rsidP="001F5F09">
            <w:pPr>
              <w:pStyle w:val="ListParagraph"/>
              <w:numPr>
                <w:ilvl w:val="0"/>
                <w:numId w:val="10"/>
              </w:numPr>
              <w:ind w:left="774" w:hanging="425"/>
              <w:jc w:val="left"/>
              <w:rPr>
                <w:rFonts w:cs="Arial"/>
              </w:rPr>
            </w:pPr>
            <w:r w:rsidRPr="00C64155">
              <w:rPr>
                <w:rFonts w:cs="Arial"/>
              </w:rPr>
              <w:t>PD 0.4 Integration with Land Use Planning and New Development</w:t>
            </w:r>
          </w:p>
          <w:p w:rsidR="00C64155" w:rsidRPr="00C64155" w:rsidRDefault="00C64155" w:rsidP="001F5F09">
            <w:pPr>
              <w:pStyle w:val="ListParagraph"/>
              <w:numPr>
                <w:ilvl w:val="0"/>
                <w:numId w:val="10"/>
              </w:numPr>
              <w:ind w:left="774" w:hanging="425"/>
              <w:jc w:val="left"/>
              <w:rPr>
                <w:rFonts w:cs="Arial"/>
              </w:rPr>
            </w:pPr>
            <w:r w:rsidRPr="00C64155">
              <w:rPr>
                <w:rFonts w:cs="Arial"/>
              </w:rPr>
              <w:t>PD 0.5 Community Health and Wellbeing</w:t>
            </w:r>
          </w:p>
          <w:p w:rsidR="00C64155" w:rsidRPr="00C64155" w:rsidRDefault="00C64155" w:rsidP="001F5F09">
            <w:pPr>
              <w:pStyle w:val="ListParagraph"/>
              <w:numPr>
                <w:ilvl w:val="0"/>
                <w:numId w:val="10"/>
              </w:numPr>
              <w:ind w:left="774" w:hanging="425"/>
              <w:jc w:val="left"/>
            </w:pPr>
            <w:r w:rsidRPr="00C64155">
              <w:rPr>
                <w:rFonts w:cs="Arial"/>
              </w:rPr>
              <w:t>PD 0.6 Thinktravel – Influencing Travel Behaviour</w:t>
            </w:r>
          </w:p>
        </w:tc>
      </w:tr>
      <w:tr w:rsidR="00C64155" w:rsidTr="00FD2AE5">
        <w:tc>
          <w:tcPr>
            <w:tcW w:w="14208" w:type="dxa"/>
          </w:tcPr>
          <w:p w:rsidR="00C64155" w:rsidRPr="00C64155" w:rsidRDefault="00C64155" w:rsidP="00436F86">
            <w:pPr>
              <w:rPr>
                <w:b/>
              </w:rPr>
            </w:pPr>
            <w:r w:rsidRPr="00C64155">
              <w:rPr>
                <w:b/>
              </w:rPr>
              <w:t>Comments:</w:t>
            </w:r>
          </w:p>
          <w:p w:rsidR="00C64155" w:rsidRDefault="00C6415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D473B5" w:rsidRDefault="00D473B5" w:rsidP="00D473B5">
            <w:pPr>
              <w:spacing w:line="276" w:lineRule="auto"/>
              <w:jc w:val="left"/>
              <w:rPr>
                <w:b/>
              </w:rPr>
            </w:pPr>
            <w:r>
              <w:rPr>
                <w:b/>
              </w:rPr>
              <w:t>---------------------------------------------------------------------------------------------------------------------------------------------------------------------------------------------------------------</w:t>
            </w:r>
          </w:p>
          <w:p w:rsidR="00D473B5" w:rsidRDefault="00D473B5" w:rsidP="00436F86"/>
          <w:p w:rsidR="00C64155" w:rsidRPr="00AF1613" w:rsidRDefault="00D473B5" w:rsidP="00AF1613">
            <w:pPr>
              <w:spacing w:line="276" w:lineRule="auto"/>
              <w:jc w:val="left"/>
              <w:rPr>
                <w:b/>
              </w:rPr>
            </w:pPr>
            <w:r>
              <w:rPr>
                <w:b/>
              </w:rPr>
              <w:t>---------------------------------------------------------------------------------------------------------------------------------------------------------------------------------------------------------------</w:t>
            </w:r>
          </w:p>
        </w:tc>
      </w:tr>
    </w:tbl>
    <w:p w:rsidR="008A2A0C" w:rsidRPr="00FC6B50" w:rsidRDefault="008A2A0C" w:rsidP="00E61CFA">
      <w:pPr>
        <w:pStyle w:val="Title"/>
        <w:spacing w:after="0"/>
      </w:pPr>
      <w:r w:rsidRPr="00FC6B50">
        <w:t>Mode Strategies</w:t>
      </w:r>
    </w:p>
    <w:p w:rsidR="008A2A0C" w:rsidRDefault="008A2A0C" w:rsidP="00E61CFA">
      <w:r>
        <w:t>A Mode Strategy is a Policy Document which looks at the issues specific to each mode of transport across the county.  Proposed policy updates bring each mode strategy up to date with revised national and regional policy and current local priorities.  The addition of a Walk (PD6) policy document is in line with national guidelines on the development of Local Cycling and Walking Infrastructure Plans (LCWIP). The revised Cycle (PD2) policy document also reflects LCWIP.  Finally, the inclusion of Thinktravel, the brand for sustainable transport is now incorporated into the LTP.</w:t>
      </w:r>
    </w:p>
    <w:p w:rsidR="00C64155" w:rsidRDefault="00C64155" w:rsidP="00E61CFA">
      <w:pPr>
        <w:rPr>
          <w:b/>
        </w:rPr>
      </w:pPr>
    </w:p>
    <w:p w:rsidR="00C64155" w:rsidRDefault="00C64155" w:rsidP="00E61CFA">
      <w:r w:rsidRPr="00C64155">
        <w:rPr>
          <w:b/>
        </w:rPr>
        <w:t>Do you have any comments on the revised policies?</w:t>
      </w:r>
    </w:p>
    <w:p w:rsidR="00C64155" w:rsidRPr="00C64155" w:rsidRDefault="00C64155" w:rsidP="00E61CFA">
      <w:r w:rsidRPr="00C64155">
        <w:rPr>
          <w:i/>
        </w:rPr>
        <w:t>(Policy titles are listed below.  To read the detailed proposed policy updates as tracked policy changes, see Annex 3.0 in the full Draft Local Transport Plan (LTP).</w:t>
      </w:r>
    </w:p>
    <w:tbl>
      <w:tblPr>
        <w:tblStyle w:val="TableGrid"/>
        <w:tblW w:w="0" w:type="auto"/>
        <w:tblInd w:w="-34" w:type="dxa"/>
        <w:tblLook w:val="04A0" w:firstRow="1" w:lastRow="0" w:firstColumn="1" w:lastColumn="0" w:noHBand="0" w:noVBand="1"/>
      </w:tblPr>
      <w:tblGrid>
        <w:gridCol w:w="14208"/>
      </w:tblGrid>
      <w:tr w:rsidR="00C64155" w:rsidRPr="00C64155" w:rsidTr="008A6F86">
        <w:tc>
          <w:tcPr>
            <w:tcW w:w="14208" w:type="dxa"/>
          </w:tcPr>
          <w:p w:rsidR="00C64155" w:rsidRPr="00C64155" w:rsidRDefault="00DF62F6" w:rsidP="00C64155">
            <w:pPr>
              <w:spacing w:line="276" w:lineRule="auto"/>
              <w:jc w:val="left"/>
              <w:rPr>
                <w:i/>
              </w:rPr>
            </w:pPr>
            <w:r>
              <w:rPr>
                <w:b/>
              </w:rPr>
              <w:t xml:space="preserve">3.1 </w:t>
            </w:r>
            <w:r w:rsidR="00C64155" w:rsidRPr="00C64155">
              <w:rPr>
                <w:b/>
              </w:rPr>
              <w:t>Public and Community Transport (PD1)</w:t>
            </w:r>
            <w:r w:rsidR="00C64155" w:rsidRPr="00C64155">
              <w:br/>
            </w:r>
            <w:r w:rsidR="00C64155" w:rsidRPr="00C64155">
              <w:rPr>
                <w:i/>
              </w:rPr>
              <w:t>The Public &amp; Community Transport (PD1) document sets out the policy for bus based public transport and includes community transport including the voluntary sector.</w:t>
            </w:r>
          </w:p>
        </w:tc>
      </w:tr>
      <w:tr w:rsidR="00C64155" w:rsidRPr="00C64155" w:rsidTr="008A6F86">
        <w:tc>
          <w:tcPr>
            <w:tcW w:w="14208" w:type="dxa"/>
          </w:tcPr>
          <w:p w:rsidR="00C64155" w:rsidRPr="00C64155" w:rsidRDefault="00C64155" w:rsidP="001F5F09">
            <w:pPr>
              <w:pStyle w:val="ListParagraph"/>
              <w:numPr>
                <w:ilvl w:val="0"/>
                <w:numId w:val="5"/>
              </w:numPr>
              <w:spacing w:line="276" w:lineRule="auto"/>
              <w:ind w:left="633" w:hanging="426"/>
              <w:jc w:val="left"/>
              <w:rPr>
                <w:i/>
              </w:rPr>
            </w:pPr>
            <w:r w:rsidRPr="00C64155">
              <w:t>PD</w:t>
            </w:r>
            <w:r>
              <w:t xml:space="preserve"> </w:t>
            </w:r>
            <w:r w:rsidRPr="00C64155">
              <w:t>1.</w:t>
            </w:r>
            <w:r w:rsidRPr="00C64155">
              <w:rPr>
                <w:i/>
              </w:rPr>
              <w:t>1 – Gloucestershire’s Bus Network</w:t>
            </w:r>
          </w:p>
          <w:p w:rsidR="00C64155" w:rsidRPr="00C64155" w:rsidRDefault="00C64155" w:rsidP="001F5F09">
            <w:pPr>
              <w:pStyle w:val="ListParagraph"/>
              <w:numPr>
                <w:ilvl w:val="0"/>
                <w:numId w:val="5"/>
              </w:numPr>
              <w:spacing w:line="276" w:lineRule="auto"/>
              <w:ind w:left="633" w:hanging="426"/>
              <w:jc w:val="left"/>
              <w:rPr>
                <w:i/>
              </w:rPr>
            </w:pPr>
            <w:r w:rsidRPr="00C64155">
              <w:t>PD 1.</w:t>
            </w:r>
            <w:r w:rsidRPr="00C64155">
              <w:rPr>
                <w:i/>
              </w:rPr>
              <w:t>2 – Improving the quality of the highway Public Transport Network</w:t>
            </w:r>
          </w:p>
          <w:p w:rsidR="00C64155" w:rsidRPr="00C64155" w:rsidRDefault="00C64155" w:rsidP="001F5F09">
            <w:pPr>
              <w:pStyle w:val="ListParagraph"/>
              <w:numPr>
                <w:ilvl w:val="0"/>
                <w:numId w:val="5"/>
              </w:numPr>
              <w:spacing w:line="276" w:lineRule="auto"/>
              <w:ind w:left="633" w:hanging="426"/>
              <w:jc w:val="left"/>
              <w:rPr>
                <w:i/>
              </w:rPr>
            </w:pPr>
            <w:r w:rsidRPr="00C64155">
              <w:t>PD 1.</w:t>
            </w:r>
            <w:r w:rsidRPr="00C64155">
              <w:rPr>
                <w:i/>
              </w:rPr>
              <w:t>3 – Bus Priority</w:t>
            </w:r>
          </w:p>
          <w:p w:rsidR="00C64155" w:rsidRPr="00C64155" w:rsidRDefault="00C64155" w:rsidP="001F5F09">
            <w:pPr>
              <w:pStyle w:val="ListParagraph"/>
              <w:numPr>
                <w:ilvl w:val="0"/>
                <w:numId w:val="5"/>
              </w:numPr>
              <w:spacing w:line="276" w:lineRule="auto"/>
              <w:ind w:left="633" w:hanging="426"/>
              <w:jc w:val="left"/>
              <w:rPr>
                <w:i/>
              </w:rPr>
            </w:pPr>
            <w:r w:rsidRPr="00C64155">
              <w:t>PD 1.</w:t>
            </w:r>
            <w:r w:rsidRPr="00C64155">
              <w:rPr>
                <w:i/>
              </w:rPr>
              <w:t>4 – Coach Travel</w:t>
            </w:r>
          </w:p>
          <w:p w:rsidR="00C64155" w:rsidRPr="00C64155" w:rsidRDefault="00C64155" w:rsidP="001F5F09">
            <w:pPr>
              <w:pStyle w:val="ListParagraph"/>
              <w:numPr>
                <w:ilvl w:val="0"/>
                <w:numId w:val="5"/>
              </w:numPr>
              <w:spacing w:line="276" w:lineRule="auto"/>
              <w:ind w:left="633" w:hanging="426"/>
              <w:jc w:val="left"/>
              <w:rPr>
                <w:i/>
              </w:rPr>
            </w:pPr>
            <w:r w:rsidRPr="00C64155">
              <w:t>PD 1.</w:t>
            </w:r>
            <w:r w:rsidRPr="00C64155">
              <w:rPr>
                <w:i/>
              </w:rPr>
              <w:t>5 – Community Transport</w:t>
            </w:r>
          </w:p>
          <w:p w:rsidR="00C64155" w:rsidRPr="00C64155" w:rsidRDefault="00C64155" w:rsidP="001F5F09">
            <w:pPr>
              <w:pStyle w:val="ListParagraph"/>
              <w:numPr>
                <w:ilvl w:val="0"/>
                <w:numId w:val="5"/>
              </w:numPr>
              <w:spacing w:line="276" w:lineRule="auto"/>
              <w:ind w:left="633" w:hanging="426"/>
              <w:jc w:val="left"/>
              <w:rPr>
                <w:i/>
              </w:rPr>
            </w:pPr>
            <w:r w:rsidRPr="00C64155">
              <w:t>PD 1.</w:t>
            </w:r>
            <w:r w:rsidRPr="00C64155">
              <w:rPr>
                <w:i/>
              </w:rPr>
              <w:t>6 – Transport Interchange Hubs</w:t>
            </w:r>
          </w:p>
          <w:p w:rsidR="00C64155" w:rsidRPr="00C64155" w:rsidRDefault="00C64155" w:rsidP="001F5F09">
            <w:pPr>
              <w:pStyle w:val="ListParagraph"/>
              <w:numPr>
                <w:ilvl w:val="0"/>
                <w:numId w:val="5"/>
              </w:numPr>
              <w:ind w:left="633" w:hanging="426"/>
              <w:jc w:val="left"/>
              <w:rPr>
                <w:i/>
              </w:rPr>
            </w:pPr>
            <w:r w:rsidRPr="00C64155">
              <w:t>PD 1.</w:t>
            </w:r>
            <w:r w:rsidRPr="00C64155">
              <w:rPr>
                <w:i/>
              </w:rPr>
              <w:t>7 – Communicating Travel Information</w:t>
            </w:r>
          </w:p>
        </w:tc>
      </w:tr>
      <w:tr w:rsidR="00C64155" w:rsidRPr="00C64155" w:rsidTr="008A6F86">
        <w:tc>
          <w:tcPr>
            <w:tcW w:w="14208" w:type="dxa"/>
          </w:tcPr>
          <w:p w:rsidR="00C64155" w:rsidRDefault="00C64155" w:rsidP="00436F86">
            <w:pPr>
              <w:rPr>
                <w:b/>
              </w:rPr>
            </w:pPr>
            <w:r w:rsidRPr="00C64155">
              <w:rPr>
                <w:b/>
              </w:rPr>
              <w:t>Comments:</w:t>
            </w:r>
          </w:p>
          <w:p w:rsidR="00C64155" w:rsidRDefault="00C64155" w:rsidP="00436F86">
            <w:pPr>
              <w:rPr>
                <w:b/>
              </w:rPr>
            </w:pPr>
          </w:p>
          <w:p w:rsidR="00D473B5" w:rsidRDefault="00D473B5" w:rsidP="00D473B5">
            <w:pPr>
              <w:spacing w:line="276" w:lineRule="auto"/>
              <w:jc w:val="left"/>
              <w:rPr>
                <w:b/>
              </w:rPr>
            </w:pPr>
            <w:r>
              <w:rPr>
                <w:b/>
              </w:rPr>
              <w:t>---------------------------------------------------------------------------------------------------------------------------------------------------------------------------------------------------------------</w:t>
            </w:r>
          </w:p>
          <w:p w:rsidR="00D473B5" w:rsidRDefault="00D473B5" w:rsidP="00D473B5"/>
          <w:p w:rsidR="00D473B5" w:rsidRDefault="00D473B5" w:rsidP="00D473B5">
            <w:pPr>
              <w:spacing w:line="276" w:lineRule="auto"/>
              <w:jc w:val="left"/>
              <w:rPr>
                <w:b/>
              </w:rPr>
            </w:pPr>
            <w:r>
              <w:rPr>
                <w:b/>
              </w:rPr>
              <w:t>---------------------------------------------------------------------------------------------------------------------------------------------------------------------------------------------------------------</w:t>
            </w:r>
          </w:p>
          <w:p w:rsidR="00D473B5" w:rsidRDefault="00D473B5" w:rsidP="00D473B5">
            <w:pPr>
              <w:spacing w:line="276" w:lineRule="auto"/>
              <w:jc w:val="left"/>
              <w:rPr>
                <w:b/>
              </w:rPr>
            </w:pPr>
          </w:p>
          <w:p w:rsidR="00D473B5" w:rsidRDefault="00D473B5" w:rsidP="00D473B5">
            <w:pPr>
              <w:spacing w:line="276" w:lineRule="auto"/>
              <w:jc w:val="left"/>
              <w:rPr>
                <w:b/>
              </w:rPr>
            </w:pPr>
            <w:r>
              <w:rPr>
                <w:b/>
              </w:rPr>
              <w:t>---------------------------------------------------------------------------------------------------------------------------------------------------------------------------------------------------------------</w:t>
            </w:r>
          </w:p>
          <w:p w:rsidR="00C64155" w:rsidRDefault="00C64155" w:rsidP="00436F86">
            <w:pPr>
              <w:rPr>
                <w:b/>
              </w:rPr>
            </w:pPr>
          </w:p>
          <w:p w:rsidR="00C64155" w:rsidRPr="00C64155" w:rsidRDefault="00C64155" w:rsidP="00436F86">
            <w:pPr>
              <w:rPr>
                <w:b/>
              </w:rPr>
            </w:pPr>
          </w:p>
        </w:tc>
      </w:tr>
    </w:tbl>
    <w:p w:rsidR="008A2A0C" w:rsidRDefault="008A2A0C" w:rsidP="00E61CFA">
      <w:pPr>
        <w:rPr>
          <w:i/>
        </w:rPr>
      </w:pPr>
    </w:p>
    <w:p w:rsidR="00AF1613" w:rsidRPr="00B17304" w:rsidRDefault="00AF1613" w:rsidP="00E61CFA">
      <w:pPr>
        <w:rPr>
          <w:i/>
        </w:rPr>
      </w:pPr>
      <w:bookmarkStart w:id="6" w:name="_GoBack"/>
      <w:bookmarkEnd w:id="6"/>
    </w:p>
    <w:tbl>
      <w:tblPr>
        <w:tblStyle w:val="TableGrid"/>
        <w:tblW w:w="0" w:type="auto"/>
        <w:tblInd w:w="-34" w:type="dxa"/>
        <w:tblLook w:val="04A0" w:firstRow="1" w:lastRow="0" w:firstColumn="1" w:lastColumn="0" w:noHBand="0" w:noVBand="1"/>
      </w:tblPr>
      <w:tblGrid>
        <w:gridCol w:w="14208"/>
      </w:tblGrid>
      <w:tr w:rsidR="00C64155" w:rsidRPr="00C64155" w:rsidTr="008A6F86">
        <w:tc>
          <w:tcPr>
            <w:tcW w:w="14208" w:type="dxa"/>
          </w:tcPr>
          <w:p w:rsidR="00C64155" w:rsidRPr="00C64155" w:rsidRDefault="00DF62F6" w:rsidP="00C64155">
            <w:pPr>
              <w:spacing w:line="276" w:lineRule="auto"/>
              <w:jc w:val="left"/>
            </w:pPr>
            <w:r>
              <w:rPr>
                <w:b/>
              </w:rPr>
              <w:t xml:space="preserve">3.2 </w:t>
            </w:r>
            <w:r w:rsidR="00C64155" w:rsidRPr="00C64155">
              <w:rPr>
                <w:b/>
              </w:rPr>
              <w:t>Cycle (PD2)</w:t>
            </w:r>
            <w:r w:rsidR="00C64155" w:rsidRPr="00C64155">
              <w:br/>
              <w:t>The Cycle  policy document sets out the strategic ambitions for cycle policy and reflects the Local Cycling and Walking Infrastructure Plans.</w:t>
            </w:r>
          </w:p>
        </w:tc>
      </w:tr>
      <w:tr w:rsidR="00C64155" w:rsidRPr="00C64155" w:rsidTr="008A6F86">
        <w:tc>
          <w:tcPr>
            <w:tcW w:w="14208" w:type="dxa"/>
          </w:tcPr>
          <w:p w:rsidR="00C64155" w:rsidRPr="00C64155" w:rsidRDefault="00C64155" w:rsidP="001F5F09">
            <w:pPr>
              <w:pStyle w:val="ListParagraph"/>
              <w:numPr>
                <w:ilvl w:val="0"/>
                <w:numId w:val="4"/>
              </w:numPr>
              <w:spacing w:line="276" w:lineRule="auto"/>
              <w:jc w:val="left"/>
            </w:pPr>
            <w:r w:rsidRPr="00C64155">
              <w:t>PD 2.1 – Gloucestershire’s Cycle Network</w:t>
            </w:r>
          </w:p>
          <w:p w:rsidR="00C64155" w:rsidRPr="00C64155" w:rsidRDefault="00C64155" w:rsidP="001F5F09">
            <w:pPr>
              <w:pStyle w:val="ListParagraph"/>
              <w:numPr>
                <w:ilvl w:val="0"/>
                <w:numId w:val="4"/>
              </w:numPr>
              <w:spacing w:line="276" w:lineRule="auto"/>
              <w:jc w:val="left"/>
            </w:pPr>
            <w:r w:rsidRPr="00C64155">
              <w:t>PD 2.2 – Cycle Asset Management</w:t>
            </w:r>
          </w:p>
          <w:p w:rsidR="00C64155" w:rsidRPr="00C64155" w:rsidRDefault="00C64155" w:rsidP="001F5F09">
            <w:pPr>
              <w:pStyle w:val="ListParagraph"/>
              <w:numPr>
                <w:ilvl w:val="0"/>
                <w:numId w:val="4"/>
              </w:numPr>
              <w:jc w:val="left"/>
            </w:pPr>
            <w:r w:rsidRPr="00C64155">
              <w:t>PD 2.3 – Active Travel: Safety, Awareness and Confidence</w:t>
            </w:r>
          </w:p>
        </w:tc>
      </w:tr>
      <w:tr w:rsidR="00C64155" w:rsidRPr="00C64155" w:rsidTr="008A6F86">
        <w:tc>
          <w:tcPr>
            <w:tcW w:w="14208" w:type="dxa"/>
          </w:tcPr>
          <w:p w:rsidR="00C64155" w:rsidRDefault="00C64155" w:rsidP="00436F86">
            <w:pPr>
              <w:rPr>
                <w:b/>
              </w:rPr>
            </w:pPr>
            <w:r w:rsidRPr="00C64155">
              <w:rPr>
                <w:b/>
              </w:rPr>
              <w:t>Comments:</w:t>
            </w:r>
          </w:p>
          <w:p w:rsidR="00C64155" w:rsidRDefault="00C64155" w:rsidP="00436F86">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C64155" w:rsidRDefault="008A6F86" w:rsidP="008A6F86">
            <w:pPr>
              <w:spacing w:line="276" w:lineRule="auto"/>
              <w:jc w:val="left"/>
              <w:rPr>
                <w:b/>
              </w:rPr>
            </w:pPr>
            <w:r>
              <w:rPr>
                <w:b/>
              </w:rPr>
              <w:t>---------------------------------------------------------------------------------------------------------------------------------------------------------------------------------------------------------------</w:t>
            </w:r>
          </w:p>
          <w:p w:rsidR="008F64C8" w:rsidRDefault="008F64C8" w:rsidP="00436F86">
            <w:pPr>
              <w:rPr>
                <w:b/>
              </w:rPr>
            </w:pPr>
          </w:p>
          <w:p w:rsidR="00C64155" w:rsidRPr="00C64155" w:rsidRDefault="00C64155" w:rsidP="00436F86">
            <w:pPr>
              <w:rPr>
                <w:b/>
              </w:rPr>
            </w:pPr>
          </w:p>
        </w:tc>
      </w:tr>
    </w:tbl>
    <w:p w:rsidR="008A2A0C" w:rsidRPr="007C2AA6" w:rsidRDefault="008A2A0C" w:rsidP="00E61CFA"/>
    <w:tbl>
      <w:tblPr>
        <w:tblStyle w:val="TableGrid"/>
        <w:tblW w:w="0" w:type="auto"/>
        <w:tblInd w:w="-34" w:type="dxa"/>
        <w:tblLook w:val="04A0" w:firstRow="1" w:lastRow="0" w:firstColumn="1" w:lastColumn="0" w:noHBand="0" w:noVBand="1"/>
      </w:tblPr>
      <w:tblGrid>
        <w:gridCol w:w="7341"/>
        <w:gridCol w:w="351"/>
        <w:gridCol w:w="6516"/>
      </w:tblGrid>
      <w:tr w:rsidR="00C64155" w:rsidRPr="00C64155" w:rsidTr="008A6F86">
        <w:tc>
          <w:tcPr>
            <w:tcW w:w="14208" w:type="dxa"/>
            <w:gridSpan w:val="3"/>
          </w:tcPr>
          <w:p w:rsidR="00C64155" w:rsidRPr="00C64155" w:rsidRDefault="00DF62F6" w:rsidP="00C64155">
            <w:pPr>
              <w:spacing w:line="276" w:lineRule="auto"/>
              <w:jc w:val="left"/>
            </w:pPr>
            <w:r>
              <w:rPr>
                <w:b/>
              </w:rPr>
              <w:t xml:space="preserve">3.3 </w:t>
            </w:r>
            <w:r w:rsidR="00C64155" w:rsidRPr="00C64155">
              <w:rPr>
                <w:b/>
              </w:rPr>
              <w:t>Freight (PD3)</w:t>
            </w:r>
            <w:r w:rsidR="00C64155" w:rsidRPr="00C64155">
              <w:br/>
              <w:t>The Freight policy document outlines the transport policy for the efficient movement of freight while considering last mile deliveries.  It proposed a revised Advisory Freight Route Map by introducing a route corridor weighting/hierarchy, based on existing HGV traffic flows, downgrading the status of certain routes, without altering the primary route corridors of national significance.</w:t>
            </w:r>
          </w:p>
        </w:tc>
      </w:tr>
      <w:tr w:rsidR="008F64C8" w:rsidRPr="00C64155" w:rsidTr="008A6F86">
        <w:trPr>
          <w:trHeight w:val="826"/>
        </w:trPr>
        <w:tc>
          <w:tcPr>
            <w:tcW w:w="7692" w:type="dxa"/>
            <w:gridSpan w:val="2"/>
            <w:tcBorders>
              <w:right w:val="single" w:sz="4" w:space="0" w:color="FFFFFF" w:themeColor="background1"/>
            </w:tcBorders>
          </w:tcPr>
          <w:p w:rsidR="008F64C8" w:rsidRDefault="008F64C8" w:rsidP="001F5F09">
            <w:pPr>
              <w:pStyle w:val="ListParagraph"/>
              <w:numPr>
                <w:ilvl w:val="0"/>
                <w:numId w:val="11"/>
              </w:numPr>
            </w:pPr>
            <w:r>
              <w:t>PD 3.1- Gloucestershire’s Freight Network</w:t>
            </w:r>
          </w:p>
          <w:p w:rsidR="008F64C8" w:rsidRPr="00C64155" w:rsidRDefault="008F64C8" w:rsidP="001F5F09">
            <w:pPr>
              <w:pStyle w:val="ListParagraph"/>
              <w:numPr>
                <w:ilvl w:val="0"/>
                <w:numId w:val="11"/>
              </w:numPr>
            </w:pPr>
            <w:r w:rsidRPr="00C64155">
              <w:t>PD 3.2 – Freight Journey Routing Information</w:t>
            </w:r>
          </w:p>
          <w:p w:rsidR="008F64C8" w:rsidRPr="008F64C8" w:rsidRDefault="008F64C8" w:rsidP="001F5F09">
            <w:pPr>
              <w:pStyle w:val="ListParagraph"/>
              <w:numPr>
                <w:ilvl w:val="0"/>
                <w:numId w:val="11"/>
              </w:numPr>
            </w:pPr>
            <w:r w:rsidRPr="00C64155">
              <w:t>PD 3.3 – Driver Facilities</w:t>
            </w:r>
          </w:p>
        </w:tc>
        <w:tc>
          <w:tcPr>
            <w:tcW w:w="6516" w:type="dxa"/>
            <w:tcBorders>
              <w:left w:val="single" w:sz="4" w:space="0" w:color="FFFFFF" w:themeColor="background1"/>
            </w:tcBorders>
          </w:tcPr>
          <w:p w:rsidR="008F64C8" w:rsidRPr="00C64155" w:rsidRDefault="008F64C8" w:rsidP="001F5F09">
            <w:pPr>
              <w:pStyle w:val="ListParagraph"/>
              <w:numPr>
                <w:ilvl w:val="0"/>
                <w:numId w:val="11"/>
              </w:numPr>
            </w:pPr>
            <w:r w:rsidRPr="00C64155">
              <w:t>PD 3.4 – Driving Better Practice</w:t>
            </w:r>
          </w:p>
          <w:p w:rsidR="008F64C8" w:rsidRDefault="008F64C8" w:rsidP="001F5F09">
            <w:pPr>
              <w:pStyle w:val="ListParagraph"/>
              <w:numPr>
                <w:ilvl w:val="0"/>
                <w:numId w:val="11"/>
              </w:numPr>
            </w:pPr>
            <w:r w:rsidRPr="00C64155">
              <w:t>PD 3.5 – Managing Deliveries in Sensitive Areas</w:t>
            </w:r>
          </w:p>
          <w:p w:rsidR="008F64C8" w:rsidRPr="008F64C8" w:rsidRDefault="008F64C8" w:rsidP="001F5F09">
            <w:pPr>
              <w:pStyle w:val="ListParagraph"/>
              <w:numPr>
                <w:ilvl w:val="0"/>
                <w:numId w:val="11"/>
              </w:numPr>
              <w:jc w:val="left"/>
            </w:pPr>
            <w:r w:rsidRPr="008F64C8">
              <w:t>PD 3.6 – Rail and Water Freight</w:t>
            </w:r>
          </w:p>
        </w:tc>
      </w:tr>
      <w:tr w:rsidR="00C64155" w:rsidRPr="00C64155" w:rsidTr="008A6F86">
        <w:tc>
          <w:tcPr>
            <w:tcW w:w="14208" w:type="dxa"/>
            <w:gridSpan w:val="3"/>
          </w:tcPr>
          <w:p w:rsidR="00C82BFC" w:rsidRDefault="00C64155" w:rsidP="00C82BFC">
            <w:pPr>
              <w:rPr>
                <w:b/>
              </w:rPr>
            </w:pPr>
            <w:r w:rsidRPr="00C82BFC">
              <w:rPr>
                <w:b/>
              </w:rPr>
              <w:t>Comments</w:t>
            </w:r>
            <w:r w:rsidR="00C82BFC">
              <w:rPr>
                <w:b/>
              </w:rPr>
              <w:t>:</w:t>
            </w:r>
          </w:p>
          <w:p w:rsidR="00C82BFC" w:rsidRDefault="00C82BFC" w:rsidP="00C82BFC">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C82BFC" w:rsidRPr="00C64155" w:rsidRDefault="00C82BFC" w:rsidP="00C82BFC">
            <w:pPr>
              <w:rPr>
                <w:i/>
              </w:rPr>
            </w:pPr>
          </w:p>
        </w:tc>
      </w:tr>
      <w:tr w:rsidR="008F64C8" w:rsidRPr="008F64C8" w:rsidTr="008A6F86">
        <w:tc>
          <w:tcPr>
            <w:tcW w:w="14208" w:type="dxa"/>
            <w:gridSpan w:val="3"/>
          </w:tcPr>
          <w:p w:rsidR="008F64C8" w:rsidRPr="008F64C8" w:rsidRDefault="00DF62F6" w:rsidP="008F64C8">
            <w:pPr>
              <w:spacing w:line="276" w:lineRule="auto"/>
              <w:jc w:val="left"/>
            </w:pPr>
            <w:r>
              <w:rPr>
                <w:b/>
              </w:rPr>
              <w:t xml:space="preserve">3.4 </w:t>
            </w:r>
            <w:r w:rsidR="008F64C8" w:rsidRPr="008F64C8">
              <w:rPr>
                <w:b/>
              </w:rPr>
              <w:t>Highways (PD4)</w:t>
            </w:r>
            <w:r w:rsidR="008F64C8" w:rsidRPr="008F64C8">
              <w:br/>
              <w:t xml:space="preserve">The Highways policy document sets the transport policy for the road network; strategic, major and local.  It references policy; on road safety, on-street parking, highway safety, and the maintenance and resilience of the highway network.  </w:t>
            </w:r>
          </w:p>
        </w:tc>
      </w:tr>
      <w:tr w:rsidR="00BE1E21" w:rsidRPr="008F64C8" w:rsidTr="008A6F86">
        <w:tc>
          <w:tcPr>
            <w:tcW w:w="7341" w:type="dxa"/>
            <w:tcBorders>
              <w:right w:val="single" w:sz="4" w:space="0" w:color="FFFFFF" w:themeColor="background1"/>
            </w:tcBorders>
          </w:tcPr>
          <w:p w:rsidR="00BE1E21" w:rsidRDefault="00BE1E21" w:rsidP="001F5F09">
            <w:pPr>
              <w:pStyle w:val="ListParagraph"/>
              <w:numPr>
                <w:ilvl w:val="0"/>
                <w:numId w:val="4"/>
              </w:numPr>
            </w:pPr>
            <w:r>
              <w:t>PD 4.1 – Gloucestershire’s Highway Network</w:t>
            </w:r>
          </w:p>
          <w:p w:rsidR="00BE1E21" w:rsidRDefault="00BE1E21" w:rsidP="001F5F09">
            <w:pPr>
              <w:pStyle w:val="ListParagraph"/>
              <w:numPr>
                <w:ilvl w:val="0"/>
                <w:numId w:val="4"/>
              </w:numPr>
            </w:pPr>
            <w:r>
              <w:t>PD 4.2 – Highways Network Resilience</w:t>
            </w:r>
          </w:p>
          <w:p w:rsidR="00BE1E21" w:rsidRPr="00BE1E21" w:rsidRDefault="00BE1E21" w:rsidP="001F5F09">
            <w:pPr>
              <w:pStyle w:val="ListParagraph"/>
              <w:numPr>
                <w:ilvl w:val="0"/>
                <w:numId w:val="4"/>
              </w:numPr>
            </w:pPr>
            <w:r>
              <w:t>PD 4.3 – Highways Maintenance</w:t>
            </w:r>
          </w:p>
        </w:tc>
        <w:tc>
          <w:tcPr>
            <w:tcW w:w="6867" w:type="dxa"/>
            <w:gridSpan w:val="2"/>
            <w:tcBorders>
              <w:left w:val="single" w:sz="4" w:space="0" w:color="FFFFFF" w:themeColor="background1"/>
            </w:tcBorders>
          </w:tcPr>
          <w:p w:rsidR="00BE1E21" w:rsidRDefault="00BE1E21" w:rsidP="001F5F09">
            <w:pPr>
              <w:pStyle w:val="ListParagraph"/>
              <w:numPr>
                <w:ilvl w:val="0"/>
                <w:numId w:val="4"/>
              </w:numPr>
            </w:pPr>
            <w:r>
              <w:t>PD 4.4 – Road Safety</w:t>
            </w:r>
          </w:p>
          <w:p w:rsidR="00BE1E21" w:rsidRPr="00BE1E21" w:rsidRDefault="00BE1E21" w:rsidP="001F5F09">
            <w:pPr>
              <w:pStyle w:val="ListParagraph"/>
              <w:numPr>
                <w:ilvl w:val="0"/>
                <w:numId w:val="4"/>
              </w:numPr>
              <w:jc w:val="left"/>
            </w:pPr>
            <w:r w:rsidRPr="00BE1E21">
              <w:t>PD 4.5 – On-Street Car Parking</w:t>
            </w:r>
          </w:p>
          <w:p w:rsidR="00BE1E21" w:rsidRPr="00BE1E21" w:rsidRDefault="00BE1E21" w:rsidP="00BE1E21"/>
        </w:tc>
      </w:tr>
      <w:tr w:rsidR="008F64C8" w:rsidRPr="008F64C8" w:rsidTr="008A6F86">
        <w:tc>
          <w:tcPr>
            <w:tcW w:w="14208" w:type="dxa"/>
            <w:gridSpan w:val="3"/>
          </w:tcPr>
          <w:p w:rsidR="008F64C8" w:rsidRDefault="008F64C8" w:rsidP="00436F86">
            <w:pPr>
              <w:rPr>
                <w:b/>
              </w:rPr>
            </w:pPr>
            <w:r>
              <w:rPr>
                <w:b/>
              </w:rPr>
              <w:t>Comments:</w:t>
            </w:r>
          </w:p>
          <w:p w:rsidR="008F64C8" w:rsidRDefault="008F64C8" w:rsidP="00436F86">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8F64C8" w:rsidRPr="008F64C8" w:rsidRDefault="008F64C8" w:rsidP="00436F86">
            <w:pPr>
              <w:rPr>
                <w:i/>
              </w:rPr>
            </w:pPr>
          </w:p>
        </w:tc>
      </w:tr>
    </w:tbl>
    <w:p w:rsidR="008A2A0C" w:rsidRPr="003F58D8" w:rsidRDefault="008A2A0C" w:rsidP="00E61CFA">
      <w:pPr>
        <w:rPr>
          <w:i/>
        </w:rPr>
      </w:pPr>
    </w:p>
    <w:tbl>
      <w:tblPr>
        <w:tblStyle w:val="TableGrid"/>
        <w:tblW w:w="0" w:type="auto"/>
        <w:tblInd w:w="-34" w:type="dxa"/>
        <w:tblLook w:val="04A0" w:firstRow="1" w:lastRow="0" w:firstColumn="1" w:lastColumn="0" w:noHBand="0" w:noVBand="1"/>
      </w:tblPr>
      <w:tblGrid>
        <w:gridCol w:w="14208"/>
      </w:tblGrid>
      <w:tr w:rsidR="00BE1E21" w:rsidRPr="00BE1E21" w:rsidTr="008A6F86">
        <w:tc>
          <w:tcPr>
            <w:tcW w:w="14208" w:type="dxa"/>
          </w:tcPr>
          <w:p w:rsidR="00BE1E21" w:rsidRPr="00BE1E21" w:rsidRDefault="00DF62F6" w:rsidP="00BE1E21">
            <w:pPr>
              <w:spacing w:line="276" w:lineRule="auto"/>
              <w:jc w:val="left"/>
              <w:rPr>
                <w:i/>
              </w:rPr>
            </w:pPr>
            <w:r>
              <w:rPr>
                <w:b/>
              </w:rPr>
              <w:t xml:space="preserve">3.5 </w:t>
            </w:r>
            <w:r w:rsidR="00BE1E21" w:rsidRPr="00BE1E21">
              <w:rPr>
                <w:b/>
              </w:rPr>
              <w:t>Rail (PD5</w:t>
            </w:r>
            <w:r w:rsidR="00BE1E21" w:rsidRPr="00BE1E21">
              <w:t>)</w:t>
            </w:r>
            <w:r w:rsidR="00BE1E21" w:rsidRPr="00BE1E21">
              <w:br/>
              <w:t xml:space="preserve">The Rail policy document sets the rail strategy for the county in terms of improvements to; rail services, stations and rail infrastructure. </w:t>
            </w:r>
          </w:p>
        </w:tc>
      </w:tr>
      <w:tr w:rsidR="00BE1E21" w:rsidRPr="00BE1E21" w:rsidTr="008A6F86">
        <w:tc>
          <w:tcPr>
            <w:tcW w:w="14208" w:type="dxa"/>
          </w:tcPr>
          <w:p w:rsidR="00BE1E21" w:rsidRDefault="00BE1E21" w:rsidP="001F5F09">
            <w:pPr>
              <w:pStyle w:val="ListParagraph"/>
              <w:numPr>
                <w:ilvl w:val="0"/>
                <w:numId w:val="13"/>
              </w:numPr>
              <w:spacing w:line="276" w:lineRule="auto"/>
              <w:jc w:val="left"/>
            </w:pPr>
            <w:r w:rsidRPr="00BE1E21">
              <w:t>PD 5.1 – Rail Infrastructure Improvements</w:t>
            </w:r>
          </w:p>
          <w:p w:rsidR="00BE1E21" w:rsidRDefault="00BE1E21" w:rsidP="001F5F09">
            <w:pPr>
              <w:pStyle w:val="ListParagraph"/>
              <w:numPr>
                <w:ilvl w:val="0"/>
                <w:numId w:val="13"/>
              </w:numPr>
              <w:spacing w:line="276" w:lineRule="auto"/>
              <w:jc w:val="left"/>
            </w:pPr>
            <w:r w:rsidRPr="00BE1E21">
              <w:t>PD 5.2 – Rail Service Capacity Improvements</w:t>
            </w:r>
          </w:p>
          <w:p w:rsidR="00BE1E21" w:rsidRPr="00BE1E21" w:rsidRDefault="00BE1E21" w:rsidP="001F5F09">
            <w:pPr>
              <w:pStyle w:val="ListParagraph"/>
              <w:numPr>
                <w:ilvl w:val="0"/>
                <w:numId w:val="13"/>
              </w:numPr>
              <w:spacing w:line="276" w:lineRule="auto"/>
              <w:jc w:val="left"/>
            </w:pPr>
            <w:r w:rsidRPr="00BE1E21">
              <w:t>PD 5.3 – Rail Station Improvements</w:t>
            </w:r>
          </w:p>
        </w:tc>
      </w:tr>
      <w:tr w:rsidR="00BE1E21" w:rsidRPr="00BE1E21" w:rsidTr="008A6F86">
        <w:tc>
          <w:tcPr>
            <w:tcW w:w="14208" w:type="dxa"/>
          </w:tcPr>
          <w:p w:rsidR="00BE1E21" w:rsidRDefault="00BE1E21" w:rsidP="00436F86">
            <w:pPr>
              <w:rPr>
                <w:b/>
              </w:rPr>
            </w:pPr>
            <w:r w:rsidRPr="00BE1E21">
              <w:rPr>
                <w:b/>
              </w:rPr>
              <w:t>Comments:</w:t>
            </w:r>
          </w:p>
          <w:p w:rsidR="008A6F86" w:rsidRDefault="008A6F86" w:rsidP="00436F86">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BE1E21" w:rsidRDefault="00BE1E21" w:rsidP="00436F86">
            <w:pPr>
              <w:rPr>
                <w:b/>
              </w:rPr>
            </w:pPr>
          </w:p>
          <w:p w:rsidR="00BE1E21" w:rsidRPr="00BE1E21" w:rsidRDefault="00BE1E21" w:rsidP="00436F86">
            <w:pPr>
              <w:rPr>
                <w:b/>
              </w:rPr>
            </w:pPr>
          </w:p>
        </w:tc>
      </w:tr>
    </w:tbl>
    <w:p w:rsidR="008A2A0C" w:rsidRPr="003F58D8" w:rsidRDefault="008A2A0C" w:rsidP="00E61CFA">
      <w:pPr>
        <w:rPr>
          <w:i/>
        </w:rPr>
      </w:pPr>
    </w:p>
    <w:tbl>
      <w:tblPr>
        <w:tblStyle w:val="TableGrid"/>
        <w:tblW w:w="0" w:type="auto"/>
        <w:tblInd w:w="-34" w:type="dxa"/>
        <w:tblLook w:val="04A0" w:firstRow="1" w:lastRow="0" w:firstColumn="1" w:lastColumn="0" w:noHBand="0" w:noVBand="1"/>
      </w:tblPr>
      <w:tblGrid>
        <w:gridCol w:w="14208"/>
      </w:tblGrid>
      <w:tr w:rsidR="001F5F09" w:rsidRPr="001F5F09" w:rsidTr="008A6F86">
        <w:tc>
          <w:tcPr>
            <w:tcW w:w="14208" w:type="dxa"/>
          </w:tcPr>
          <w:p w:rsidR="001F5F09" w:rsidRPr="001F5F09" w:rsidRDefault="00DF62F6" w:rsidP="001F5F09">
            <w:pPr>
              <w:spacing w:line="276" w:lineRule="auto"/>
              <w:jc w:val="left"/>
            </w:pPr>
            <w:r>
              <w:rPr>
                <w:b/>
              </w:rPr>
              <w:t xml:space="preserve">3.6 </w:t>
            </w:r>
            <w:r w:rsidR="001F5F09" w:rsidRPr="001F5F09">
              <w:rPr>
                <w:b/>
              </w:rPr>
              <w:t>Walk (PD6)</w:t>
            </w:r>
            <w:r w:rsidR="001F5F09" w:rsidRPr="001F5F09">
              <w:br/>
              <w:t>The Walk policy document outlines the transport policy for a pedestrian network and the management of the pedestrian highway asset.  It sets policy for pedestrian safety and the integration of the pedestrian rights of way network between settlements.</w:t>
            </w:r>
          </w:p>
        </w:tc>
      </w:tr>
      <w:tr w:rsidR="001F5F09" w:rsidRPr="001F5F09" w:rsidTr="008A6F86">
        <w:tc>
          <w:tcPr>
            <w:tcW w:w="14208" w:type="dxa"/>
          </w:tcPr>
          <w:p w:rsidR="001F5F09" w:rsidRPr="003F58D8" w:rsidRDefault="001F5F09" w:rsidP="001F5F09">
            <w:pPr>
              <w:pStyle w:val="ListParagraph"/>
              <w:numPr>
                <w:ilvl w:val="0"/>
                <w:numId w:val="14"/>
              </w:numPr>
              <w:spacing w:line="276" w:lineRule="auto"/>
              <w:jc w:val="left"/>
            </w:pPr>
            <w:r w:rsidRPr="003F58D8">
              <w:t>PD 6.1 – Gloucestershire’s Pedestrian Network</w:t>
            </w:r>
          </w:p>
          <w:p w:rsidR="001F5F09" w:rsidRPr="003F58D8" w:rsidRDefault="001F5F09" w:rsidP="001F5F09">
            <w:pPr>
              <w:pStyle w:val="ListParagraph"/>
              <w:numPr>
                <w:ilvl w:val="0"/>
                <w:numId w:val="14"/>
              </w:numPr>
              <w:spacing w:line="276" w:lineRule="auto"/>
              <w:jc w:val="left"/>
            </w:pPr>
            <w:r w:rsidRPr="003F58D8">
              <w:t>PD 6.2 – Rights of Way</w:t>
            </w:r>
          </w:p>
          <w:p w:rsidR="001F5F09" w:rsidRPr="003F58D8" w:rsidRDefault="001F5F09" w:rsidP="001F5F09">
            <w:pPr>
              <w:pStyle w:val="ListParagraph"/>
              <w:numPr>
                <w:ilvl w:val="0"/>
                <w:numId w:val="14"/>
              </w:numPr>
              <w:spacing w:line="276" w:lineRule="auto"/>
              <w:jc w:val="left"/>
            </w:pPr>
            <w:r w:rsidRPr="003F58D8">
              <w:t>PD 6.3 – Pedestrian Asset Management</w:t>
            </w:r>
          </w:p>
          <w:p w:rsidR="001F5F09" w:rsidRPr="001F5F09" w:rsidRDefault="001F5F09" w:rsidP="001F5F09">
            <w:pPr>
              <w:pStyle w:val="ListParagraph"/>
              <w:numPr>
                <w:ilvl w:val="0"/>
                <w:numId w:val="14"/>
              </w:numPr>
              <w:jc w:val="left"/>
            </w:pPr>
            <w:r w:rsidRPr="003F58D8">
              <w:t>PD 6.4 – Pedestrian Safety</w:t>
            </w:r>
          </w:p>
        </w:tc>
      </w:tr>
      <w:tr w:rsidR="001F5F09" w:rsidRPr="001F5F09" w:rsidTr="008A6F86">
        <w:tc>
          <w:tcPr>
            <w:tcW w:w="14208" w:type="dxa"/>
          </w:tcPr>
          <w:p w:rsidR="001F5F09" w:rsidRDefault="001F5F09" w:rsidP="00436F86">
            <w:pPr>
              <w:rPr>
                <w:b/>
              </w:rPr>
            </w:pPr>
            <w:r w:rsidRPr="001F5F09">
              <w:rPr>
                <w:b/>
              </w:rPr>
              <w:t>Comments:</w:t>
            </w:r>
          </w:p>
          <w:p w:rsidR="001F5F09" w:rsidRDefault="001F5F09" w:rsidP="00436F86">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1F5F09" w:rsidRDefault="001F5F09" w:rsidP="00436F86">
            <w:pPr>
              <w:rPr>
                <w:b/>
              </w:rPr>
            </w:pPr>
          </w:p>
          <w:p w:rsidR="008A6F86" w:rsidRPr="001F5F09" w:rsidRDefault="008A6F86" w:rsidP="00436F86">
            <w:pPr>
              <w:rPr>
                <w:b/>
              </w:rPr>
            </w:pPr>
          </w:p>
        </w:tc>
      </w:tr>
    </w:tbl>
    <w:p w:rsidR="008A2A0C" w:rsidRDefault="008A2A0C" w:rsidP="00E61CFA"/>
    <w:p w:rsidR="008A2A0C" w:rsidRDefault="008A2A0C" w:rsidP="00E61CFA">
      <w:pPr>
        <w:pStyle w:val="Title"/>
        <w:spacing w:after="0"/>
        <w:sectPr w:rsidR="008A2A0C" w:rsidSect="008A2A0C">
          <w:headerReference w:type="default" r:id="rId10"/>
          <w:footerReference w:type="default" r:id="rId11"/>
          <w:type w:val="continuous"/>
          <w:pgSz w:w="16838" w:h="11906" w:orient="landscape"/>
          <w:pgMar w:top="1440" w:right="1440" w:bottom="1440" w:left="1440" w:header="568" w:footer="708" w:gutter="0"/>
          <w:cols w:space="708"/>
          <w:docGrid w:linePitch="360"/>
        </w:sectPr>
      </w:pPr>
    </w:p>
    <w:p w:rsidR="008A2A0C" w:rsidRPr="00FC6B50" w:rsidRDefault="008A2A0C" w:rsidP="00E61CFA">
      <w:pPr>
        <w:pStyle w:val="Title"/>
        <w:spacing w:after="0"/>
      </w:pPr>
      <w:r w:rsidRPr="00FC6B50">
        <w:t>Connecting Places Strategies</w:t>
      </w:r>
    </w:p>
    <w:p w:rsidR="001F5F09" w:rsidRDefault="001F5F09" w:rsidP="00E61CFA">
      <w:pPr>
        <w:sectPr w:rsidR="001F5F09" w:rsidSect="001F5F09">
          <w:type w:val="continuous"/>
          <w:pgSz w:w="16838" w:h="11906" w:orient="landscape"/>
          <w:pgMar w:top="1440" w:right="1440" w:bottom="1440" w:left="1440" w:header="568" w:footer="708" w:gutter="0"/>
          <w:cols w:space="708"/>
          <w:docGrid w:linePitch="360"/>
        </w:sectPr>
      </w:pPr>
    </w:p>
    <w:p w:rsidR="008A2A0C" w:rsidRDefault="008A2A0C" w:rsidP="00E61CFA">
      <w:pPr>
        <w:rPr>
          <w:i/>
        </w:rPr>
      </w:pPr>
      <w:r>
        <w:t>A Connecting Places Strategy (CPS) is a ‘Link and Place’ approach that identifies a travel focused strategy area based on connections, moving away from the district based perspective (</w:t>
      </w:r>
      <w:r w:rsidRPr="00285FCB">
        <w:rPr>
          <w:i/>
        </w:rPr>
        <w:t>see</w:t>
      </w:r>
      <w:r>
        <w:rPr>
          <w:i/>
        </w:rPr>
        <w:t xml:space="preserve"> </w:t>
      </w:r>
      <w:r w:rsidRPr="00FF4A72">
        <w:rPr>
          <w:b/>
          <w:i/>
        </w:rPr>
        <w:t>Overarching Strategy Table A &amp; Figure C</w:t>
      </w:r>
      <w:r w:rsidRPr="00285FCB">
        <w:rPr>
          <w:i/>
        </w:rPr>
        <w:t>.</w:t>
      </w:r>
      <w:r>
        <w:rPr>
          <w:i/>
        </w:rPr>
        <w:t>)</w:t>
      </w:r>
    </w:p>
    <w:p w:rsidR="008A2A0C" w:rsidRDefault="008A2A0C" w:rsidP="00E61CFA">
      <w:pPr>
        <w:pStyle w:val="ListParagraph"/>
        <w:ind w:left="360"/>
        <w:rPr>
          <w:color w:val="FF0000"/>
        </w:rPr>
      </w:pPr>
    </w:p>
    <w:tbl>
      <w:tblPr>
        <w:tblStyle w:val="TableGrid"/>
        <w:tblW w:w="0" w:type="auto"/>
        <w:tblInd w:w="-34" w:type="dxa"/>
        <w:tblLook w:val="04A0" w:firstRow="1" w:lastRow="0" w:firstColumn="1" w:lastColumn="0" w:noHBand="0" w:noVBand="1"/>
      </w:tblPr>
      <w:tblGrid>
        <w:gridCol w:w="12381"/>
        <w:gridCol w:w="1827"/>
      </w:tblGrid>
      <w:tr w:rsidR="00A37469" w:rsidRPr="001F5F09" w:rsidTr="008A6F86">
        <w:tc>
          <w:tcPr>
            <w:tcW w:w="12381" w:type="dxa"/>
            <w:tcBorders>
              <w:right w:val="single" w:sz="4" w:space="0" w:color="auto"/>
            </w:tcBorders>
          </w:tcPr>
          <w:p w:rsidR="00A37469" w:rsidRPr="00A37469" w:rsidRDefault="00A37469" w:rsidP="00A37469">
            <w:pPr>
              <w:pStyle w:val="ListParagraph"/>
              <w:numPr>
                <w:ilvl w:val="1"/>
                <w:numId w:val="6"/>
              </w:numPr>
              <w:spacing w:line="276" w:lineRule="auto"/>
              <w:jc w:val="left"/>
            </w:pPr>
            <w:r w:rsidRPr="00B037B6">
              <w:rPr>
                <w:b/>
              </w:rPr>
              <w:t xml:space="preserve">Do you </w:t>
            </w:r>
            <w:r>
              <w:rPr>
                <w:b/>
              </w:rPr>
              <w:t>have any comments on the strategic vision outlined in the following areas?</w:t>
            </w:r>
          </w:p>
        </w:tc>
        <w:tc>
          <w:tcPr>
            <w:tcW w:w="1827" w:type="dxa"/>
            <w:tcBorders>
              <w:left w:val="single" w:sz="4" w:space="0" w:color="auto"/>
            </w:tcBorders>
          </w:tcPr>
          <w:p w:rsidR="00A37469" w:rsidRPr="00A37469" w:rsidRDefault="00A37469" w:rsidP="00A37469">
            <w:pPr>
              <w:spacing w:line="276" w:lineRule="auto"/>
              <w:jc w:val="left"/>
            </w:pPr>
            <w:r>
              <w:t>Comments Y/N</w:t>
            </w: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spacing w:line="276" w:lineRule="auto"/>
              <w:ind w:left="1134" w:hanging="567"/>
              <w:jc w:val="left"/>
            </w:pPr>
            <w:r w:rsidRPr="001F5F09">
              <w:t>CPS 1 – Central Severn Vale (Cheltenham/Gloucester/Tewkesbury)</w:t>
            </w:r>
          </w:p>
        </w:tc>
        <w:tc>
          <w:tcPr>
            <w:tcW w:w="1827" w:type="dxa"/>
            <w:tcBorders>
              <w:left w:val="single" w:sz="4" w:space="0" w:color="auto"/>
            </w:tcBorders>
          </w:tcPr>
          <w:p w:rsidR="00A37469" w:rsidRPr="00A37469" w:rsidRDefault="00A37469" w:rsidP="00A37469">
            <w:pPr>
              <w:spacing w:line="276" w:lineRule="auto"/>
              <w:jc w:val="left"/>
            </w:pP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spacing w:line="276" w:lineRule="auto"/>
              <w:ind w:left="1134" w:hanging="567"/>
              <w:jc w:val="left"/>
            </w:pPr>
            <w:r w:rsidRPr="001F5F09">
              <w:t>CPS 2 – Forest of Dean</w:t>
            </w:r>
          </w:p>
        </w:tc>
        <w:tc>
          <w:tcPr>
            <w:tcW w:w="1827" w:type="dxa"/>
            <w:tcBorders>
              <w:left w:val="single" w:sz="4" w:space="0" w:color="auto"/>
            </w:tcBorders>
          </w:tcPr>
          <w:p w:rsidR="00A37469" w:rsidRPr="00A37469" w:rsidRDefault="00A37469" w:rsidP="00A37469">
            <w:pPr>
              <w:spacing w:line="276" w:lineRule="auto"/>
              <w:jc w:val="left"/>
            </w:pP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spacing w:line="276" w:lineRule="auto"/>
              <w:ind w:left="1134" w:hanging="567"/>
              <w:jc w:val="left"/>
            </w:pPr>
            <w:r w:rsidRPr="001F5F09">
              <w:t>CPS 3 – North Cotswolds</w:t>
            </w:r>
          </w:p>
        </w:tc>
        <w:tc>
          <w:tcPr>
            <w:tcW w:w="1827" w:type="dxa"/>
            <w:tcBorders>
              <w:left w:val="single" w:sz="4" w:space="0" w:color="auto"/>
            </w:tcBorders>
          </w:tcPr>
          <w:p w:rsidR="00A37469" w:rsidRPr="00A37469" w:rsidRDefault="00A37469" w:rsidP="00A37469">
            <w:pPr>
              <w:spacing w:line="276" w:lineRule="auto"/>
              <w:jc w:val="left"/>
            </w:pP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spacing w:line="276" w:lineRule="auto"/>
              <w:ind w:left="1134" w:hanging="567"/>
              <w:jc w:val="left"/>
            </w:pPr>
            <w:r w:rsidRPr="001F5F09">
              <w:t>CPS 4 – South Cotswolds</w:t>
            </w:r>
          </w:p>
        </w:tc>
        <w:tc>
          <w:tcPr>
            <w:tcW w:w="1827" w:type="dxa"/>
            <w:tcBorders>
              <w:left w:val="single" w:sz="4" w:space="0" w:color="auto"/>
            </w:tcBorders>
          </w:tcPr>
          <w:p w:rsidR="00A37469" w:rsidRPr="00A37469" w:rsidRDefault="00A37469" w:rsidP="00A37469">
            <w:pPr>
              <w:spacing w:line="276" w:lineRule="auto"/>
              <w:jc w:val="left"/>
            </w:pP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spacing w:line="276" w:lineRule="auto"/>
              <w:ind w:left="1134" w:hanging="567"/>
              <w:jc w:val="left"/>
            </w:pPr>
            <w:r w:rsidRPr="001F5F09">
              <w:t>CPS 5 - Stroud</w:t>
            </w:r>
          </w:p>
        </w:tc>
        <w:tc>
          <w:tcPr>
            <w:tcW w:w="1827" w:type="dxa"/>
            <w:tcBorders>
              <w:left w:val="single" w:sz="4" w:space="0" w:color="auto"/>
            </w:tcBorders>
          </w:tcPr>
          <w:p w:rsidR="00A37469" w:rsidRPr="00A37469" w:rsidRDefault="00A37469" w:rsidP="00A37469">
            <w:pPr>
              <w:spacing w:line="276" w:lineRule="auto"/>
              <w:jc w:val="left"/>
            </w:pPr>
          </w:p>
        </w:tc>
      </w:tr>
      <w:tr w:rsidR="00A37469" w:rsidRPr="001F5F09" w:rsidTr="008A6F86">
        <w:tc>
          <w:tcPr>
            <w:tcW w:w="12381" w:type="dxa"/>
            <w:tcBorders>
              <w:right w:val="single" w:sz="4" w:space="0" w:color="auto"/>
            </w:tcBorders>
          </w:tcPr>
          <w:p w:rsidR="00A37469" w:rsidRPr="001F5F09" w:rsidRDefault="00A37469" w:rsidP="001F5F09">
            <w:pPr>
              <w:pStyle w:val="ListParagraph"/>
              <w:numPr>
                <w:ilvl w:val="0"/>
                <w:numId w:val="7"/>
              </w:numPr>
              <w:ind w:left="1134" w:hanging="567"/>
              <w:jc w:val="left"/>
            </w:pPr>
            <w:r w:rsidRPr="001F5F09">
              <w:t>CPS6 - Tewkesbury</w:t>
            </w:r>
          </w:p>
        </w:tc>
        <w:tc>
          <w:tcPr>
            <w:tcW w:w="1827" w:type="dxa"/>
            <w:tcBorders>
              <w:left w:val="single" w:sz="4" w:space="0" w:color="auto"/>
            </w:tcBorders>
          </w:tcPr>
          <w:p w:rsidR="00A37469" w:rsidRPr="00A37469" w:rsidRDefault="00A37469" w:rsidP="00A37469">
            <w:pPr>
              <w:jc w:val="left"/>
            </w:pPr>
          </w:p>
        </w:tc>
      </w:tr>
    </w:tbl>
    <w:p w:rsidR="00A37469" w:rsidRDefault="00A37469" w:rsidP="00E61CFA">
      <w:pPr>
        <w:rPr>
          <w:i/>
        </w:rPr>
      </w:pPr>
    </w:p>
    <w:p w:rsidR="00A37469" w:rsidRDefault="00A37469" w:rsidP="00E61CFA">
      <w:pPr>
        <w:rPr>
          <w:i/>
        </w:rPr>
      </w:pPr>
    </w:p>
    <w:tbl>
      <w:tblPr>
        <w:tblStyle w:val="TableGrid"/>
        <w:tblW w:w="0" w:type="auto"/>
        <w:tblLook w:val="04A0" w:firstRow="1" w:lastRow="0" w:firstColumn="1" w:lastColumn="0" w:noHBand="0" w:noVBand="1"/>
      </w:tblPr>
      <w:tblGrid>
        <w:gridCol w:w="14174"/>
      </w:tblGrid>
      <w:tr w:rsidR="00A37469" w:rsidTr="00A37469">
        <w:tc>
          <w:tcPr>
            <w:tcW w:w="14174" w:type="dxa"/>
          </w:tcPr>
          <w:p w:rsidR="00A37469" w:rsidRDefault="00A37469" w:rsidP="00436F86">
            <w:pPr>
              <w:rPr>
                <w:b/>
              </w:rPr>
            </w:pPr>
            <w:r w:rsidRPr="00A37469">
              <w:rPr>
                <w:b/>
              </w:rPr>
              <w:t>Comments</w:t>
            </w:r>
            <w:r>
              <w:rPr>
                <w:b/>
              </w:rPr>
              <w:t>:</w:t>
            </w:r>
          </w:p>
          <w:p w:rsidR="00A37469" w:rsidRDefault="00A37469" w:rsidP="00436F86">
            <w:pPr>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A37469" w:rsidRDefault="00A37469" w:rsidP="00436F86">
            <w:pPr>
              <w:rPr>
                <w:b/>
              </w:rPr>
            </w:pPr>
          </w:p>
          <w:p w:rsidR="00A37469" w:rsidRPr="00A37469" w:rsidRDefault="00A37469" w:rsidP="00436F86">
            <w:pPr>
              <w:rPr>
                <w:b/>
              </w:rPr>
            </w:pPr>
          </w:p>
        </w:tc>
      </w:tr>
    </w:tbl>
    <w:p w:rsidR="00C1578B" w:rsidRDefault="00C1578B" w:rsidP="00C1578B"/>
    <w:p w:rsidR="008A2A0C" w:rsidRDefault="00C1578B" w:rsidP="00C1578B">
      <w:pPr>
        <w:pStyle w:val="Title"/>
      </w:pPr>
      <w:r>
        <w:t>Monitoring</w:t>
      </w:r>
    </w:p>
    <w:p w:rsidR="00C76B7E" w:rsidRDefault="00C76B7E" w:rsidP="00E61CFA">
      <w:pPr>
        <w:ind w:left="426"/>
      </w:pPr>
    </w:p>
    <w:tbl>
      <w:tblPr>
        <w:tblStyle w:val="TableGrid"/>
        <w:tblW w:w="0" w:type="auto"/>
        <w:tblLook w:val="04A0" w:firstRow="1" w:lastRow="0" w:firstColumn="1" w:lastColumn="0" w:noHBand="0" w:noVBand="1"/>
      </w:tblPr>
      <w:tblGrid>
        <w:gridCol w:w="14174"/>
      </w:tblGrid>
      <w:tr w:rsidR="00C1578B" w:rsidRPr="00E61CFA" w:rsidTr="00436F86">
        <w:tc>
          <w:tcPr>
            <w:tcW w:w="14174" w:type="dxa"/>
          </w:tcPr>
          <w:p w:rsidR="00C1578B" w:rsidRDefault="00C1578B" w:rsidP="00C1578B">
            <w:r>
              <w:rPr>
                <w:b/>
              </w:rPr>
              <w:t xml:space="preserve">5.1 </w:t>
            </w:r>
            <w:r w:rsidRPr="00C64155">
              <w:rPr>
                <w:b/>
              </w:rPr>
              <w:t xml:space="preserve">Do you have any comments on the </w:t>
            </w:r>
            <w:r>
              <w:rPr>
                <w:b/>
              </w:rPr>
              <w:t>target updates</w:t>
            </w:r>
            <w:r w:rsidRPr="00C64155">
              <w:rPr>
                <w:b/>
              </w:rPr>
              <w:t>?</w:t>
            </w:r>
          </w:p>
          <w:p w:rsidR="00C1578B" w:rsidRPr="00E61CFA" w:rsidRDefault="00C1578B" w:rsidP="00436F86">
            <w:pPr>
              <w:spacing w:line="276" w:lineRule="auto"/>
              <w:jc w:val="left"/>
              <w:rPr>
                <w:b/>
              </w:rPr>
            </w:pPr>
          </w:p>
        </w:tc>
      </w:tr>
      <w:tr w:rsidR="00C1578B" w:rsidRPr="00E61CFA" w:rsidTr="00436F86">
        <w:tc>
          <w:tcPr>
            <w:tcW w:w="14174" w:type="dxa"/>
          </w:tcPr>
          <w:p w:rsidR="00C1578B" w:rsidRPr="00C64155" w:rsidRDefault="00C1578B" w:rsidP="00C1578B">
            <w:r w:rsidRPr="00C64155">
              <w:rPr>
                <w:i/>
              </w:rPr>
              <w:t>(</w:t>
            </w:r>
            <w:r>
              <w:rPr>
                <w:i/>
              </w:rPr>
              <w:t xml:space="preserve">Target </w:t>
            </w:r>
            <w:r w:rsidRPr="00C64155">
              <w:rPr>
                <w:i/>
              </w:rPr>
              <w:t xml:space="preserve">titles are listed below.  To read the detailed proposed </w:t>
            </w:r>
            <w:r>
              <w:rPr>
                <w:i/>
              </w:rPr>
              <w:t>target</w:t>
            </w:r>
            <w:r w:rsidRPr="00C64155">
              <w:rPr>
                <w:i/>
              </w:rPr>
              <w:t xml:space="preserve"> u</w:t>
            </w:r>
            <w:r>
              <w:rPr>
                <w:i/>
              </w:rPr>
              <w:t xml:space="preserve">pdates, (see Delivery chapter section 5.0), </w:t>
            </w:r>
            <w:r w:rsidRPr="00C64155">
              <w:rPr>
                <w:i/>
              </w:rPr>
              <w:t>in the full Draft Local Transport Plan (LTP).</w:t>
            </w:r>
          </w:p>
          <w:p w:rsidR="00C1578B" w:rsidRDefault="00C1578B" w:rsidP="00C1578B">
            <w:pPr>
              <w:pStyle w:val="ListParagraph"/>
              <w:numPr>
                <w:ilvl w:val="0"/>
                <w:numId w:val="15"/>
              </w:numPr>
            </w:pPr>
            <w:r w:rsidRPr="00C1578B">
              <w:t>PI-12b Reduce the number of older highway casualties</w:t>
            </w:r>
          </w:p>
          <w:p w:rsidR="00C1578B" w:rsidRPr="00C64155" w:rsidRDefault="00C1578B" w:rsidP="00C1578B">
            <w:pPr>
              <w:pStyle w:val="ListParagraph"/>
              <w:numPr>
                <w:ilvl w:val="0"/>
                <w:numId w:val="15"/>
              </w:numPr>
            </w:pPr>
            <w:r w:rsidRPr="00C1578B">
              <w:t>PI-14 Reduce per capita transport carbon emissions (zero tonnes per capita by 2050)</w:t>
            </w:r>
          </w:p>
        </w:tc>
      </w:tr>
      <w:tr w:rsidR="00C1578B" w:rsidRPr="00B62A02" w:rsidTr="00436F86">
        <w:tc>
          <w:tcPr>
            <w:tcW w:w="14174" w:type="dxa"/>
          </w:tcPr>
          <w:p w:rsidR="00C1578B" w:rsidRDefault="00C1578B" w:rsidP="00436F86">
            <w:pPr>
              <w:spacing w:line="276" w:lineRule="auto"/>
              <w:jc w:val="left"/>
              <w:rPr>
                <w:b/>
              </w:rPr>
            </w:pPr>
            <w:r w:rsidRPr="00B62A02">
              <w:rPr>
                <w:b/>
              </w:rPr>
              <w:t>Comments:</w:t>
            </w:r>
          </w:p>
          <w:p w:rsidR="00C1578B" w:rsidRDefault="00C1578B" w:rsidP="00436F86">
            <w:pPr>
              <w:spacing w:line="276" w:lineRule="auto"/>
              <w:jc w:val="left"/>
              <w:rPr>
                <w:b/>
              </w:rPr>
            </w:pPr>
          </w:p>
          <w:p w:rsidR="008A6F86" w:rsidRDefault="008A6F86" w:rsidP="008A6F86">
            <w:pPr>
              <w:spacing w:line="276" w:lineRule="auto"/>
              <w:jc w:val="left"/>
              <w:rPr>
                <w:b/>
              </w:rPr>
            </w:pPr>
            <w:r>
              <w:rPr>
                <w:b/>
              </w:rPr>
              <w:t>---------------------------------------------------------------------------------------------------------------------------------------------------------------------------------------------------------------</w:t>
            </w:r>
          </w:p>
          <w:p w:rsidR="008A6F86" w:rsidRDefault="008A6F86" w:rsidP="008A6F86"/>
          <w:p w:rsidR="008A6F86" w:rsidRDefault="008A6F86" w:rsidP="008A6F86">
            <w:pPr>
              <w:spacing w:line="276" w:lineRule="auto"/>
              <w:jc w:val="left"/>
              <w:rPr>
                <w:b/>
              </w:rPr>
            </w:pPr>
            <w:r>
              <w:rPr>
                <w:b/>
              </w:rPr>
              <w:t>---------------------------------------------------------------------------------------------------------------------------------------------------------------------------------------------------------------</w:t>
            </w:r>
          </w:p>
          <w:p w:rsidR="008A6F86" w:rsidRDefault="008A6F86" w:rsidP="008A6F86">
            <w:pPr>
              <w:spacing w:line="276" w:lineRule="auto"/>
              <w:jc w:val="left"/>
              <w:rPr>
                <w:b/>
              </w:rPr>
            </w:pPr>
          </w:p>
          <w:p w:rsidR="008A6F86" w:rsidRDefault="008A6F86" w:rsidP="008A6F86">
            <w:pPr>
              <w:spacing w:line="276" w:lineRule="auto"/>
              <w:jc w:val="left"/>
              <w:rPr>
                <w:b/>
              </w:rPr>
            </w:pPr>
            <w:r>
              <w:rPr>
                <w:b/>
              </w:rPr>
              <w:t>---------------------------------------------------------------------------------------------------------------------------------------------------------------------------------------------------------------</w:t>
            </w:r>
          </w:p>
          <w:p w:rsidR="00C1578B" w:rsidRDefault="00C1578B" w:rsidP="00436F86">
            <w:pPr>
              <w:spacing w:line="276" w:lineRule="auto"/>
              <w:jc w:val="left"/>
            </w:pPr>
          </w:p>
          <w:p w:rsidR="008A6F86" w:rsidRPr="00B62A02" w:rsidRDefault="008A6F86" w:rsidP="00436F86">
            <w:pPr>
              <w:spacing w:line="276" w:lineRule="auto"/>
              <w:jc w:val="left"/>
            </w:pPr>
          </w:p>
        </w:tc>
      </w:tr>
    </w:tbl>
    <w:p w:rsidR="00C1578B" w:rsidRDefault="00C1578B">
      <w:pPr>
        <w:jc w:val="left"/>
        <w:rPr>
          <w:rFonts w:eastAsiaTheme="majorEastAsia" w:cstheme="majorBidi"/>
          <w:color w:val="17365D" w:themeColor="text2" w:themeShade="BF"/>
          <w:spacing w:val="5"/>
          <w:kern w:val="28"/>
          <w:sz w:val="28"/>
          <w:szCs w:val="28"/>
        </w:rPr>
      </w:pPr>
      <w:r>
        <w:br w:type="page"/>
      </w:r>
    </w:p>
    <w:tbl>
      <w:tblPr>
        <w:tblStyle w:val="TableGrid"/>
        <w:tblW w:w="0" w:type="auto"/>
        <w:tblLook w:val="04A0" w:firstRow="1" w:lastRow="0" w:firstColumn="1" w:lastColumn="0" w:noHBand="0" w:noVBand="1"/>
      </w:tblPr>
      <w:tblGrid>
        <w:gridCol w:w="14174"/>
      </w:tblGrid>
      <w:tr w:rsidR="00C1578B" w:rsidRPr="00B62A02" w:rsidTr="00436F86">
        <w:tc>
          <w:tcPr>
            <w:tcW w:w="14174" w:type="dxa"/>
          </w:tcPr>
          <w:p w:rsidR="00C1578B" w:rsidRDefault="00C1578B" w:rsidP="00436F86">
            <w:pPr>
              <w:spacing w:line="276" w:lineRule="auto"/>
              <w:jc w:val="left"/>
              <w:rPr>
                <w:b/>
              </w:rPr>
            </w:pPr>
            <w:r>
              <w:rPr>
                <w:b/>
              </w:rPr>
              <w:t>Any additional c</w:t>
            </w:r>
            <w:r w:rsidRPr="00B62A02">
              <w:rPr>
                <w:b/>
              </w:rPr>
              <w:t>omments:</w:t>
            </w:r>
          </w:p>
          <w:p w:rsidR="00C1578B" w:rsidRDefault="00C1578B" w:rsidP="00436F86">
            <w:pPr>
              <w:spacing w:line="276" w:lineRule="auto"/>
              <w:jc w:val="left"/>
              <w:rPr>
                <w:b/>
              </w:rPr>
            </w:pPr>
          </w:p>
          <w:p w:rsidR="00C1578B" w:rsidRDefault="00C1578B" w:rsidP="00436F86">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C1578B">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Default="00C1578B" w:rsidP="00C1578B">
            <w:pPr>
              <w:spacing w:line="276" w:lineRule="auto"/>
              <w:jc w:val="left"/>
              <w:rPr>
                <w:b/>
              </w:rPr>
            </w:pPr>
            <w:r>
              <w:rPr>
                <w:b/>
              </w:rPr>
              <w:t>---------------------------------------------------------------------------------------------------------------------------------------------------------------------------------------------------------------</w:t>
            </w:r>
          </w:p>
          <w:p w:rsidR="00C1578B" w:rsidRDefault="00C1578B" w:rsidP="00436F86">
            <w:pPr>
              <w:spacing w:line="276" w:lineRule="auto"/>
              <w:jc w:val="left"/>
              <w:rPr>
                <w:b/>
              </w:rPr>
            </w:pPr>
          </w:p>
          <w:p w:rsidR="00C1578B" w:rsidRPr="00B62A02" w:rsidRDefault="00C1578B" w:rsidP="00436F86">
            <w:pPr>
              <w:spacing w:line="276" w:lineRule="auto"/>
              <w:jc w:val="left"/>
            </w:pPr>
          </w:p>
        </w:tc>
      </w:tr>
    </w:tbl>
    <w:p w:rsidR="008A2A0C" w:rsidRDefault="008A2A0C" w:rsidP="00A37469">
      <w:pPr>
        <w:pStyle w:val="Title"/>
        <w:spacing w:after="0"/>
      </w:pPr>
      <w:r w:rsidRPr="00EA75A9">
        <w:t>Personal information</w:t>
      </w:r>
    </w:p>
    <w:p w:rsidR="00A42BA8" w:rsidRDefault="00A42BA8" w:rsidP="00A42BA8"/>
    <w:tbl>
      <w:tblPr>
        <w:tblStyle w:val="TableGrid"/>
        <w:tblW w:w="14258" w:type="dxa"/>
        <w:tblInd w:w="-34" w:type="dxa"/>
        <w:tblLook w:val="04A0" w:firstRow="1" w:lastRow="0" w:firstColumn="1" w:lastColumn="0" w:noHBand="0" w:noVBand="1"/>
      </w:tblPr>
      <w:tblGrid>
        <w:gridCol w:w="3317"/>
        <w:gridCol w:w="235"/>
        <w:gridCol w:w="3366"/>
        <w:gridCol w:w="28"/>
        <w:gridCol w:w="208"/>
        <w:gridCol w:w="76"/>
        <w:gridCol w:w="3476"/>
        <w:gridCol w:w="406"/>
        <w:gridCol w:w="3146"/>
      </w:tblGrid>
      <w:tr w:rsidR="00A42BA8" w:rsidRPr="00A37469" w:rsidTr="00436F86">
        <w:tc>
          <w:tcPr>
            <w:tcW w:w="6918" w:type="dxa"/>
            <w:gridSpan w:val="3"/>
            <w:tcBorders>
              <w:top w:val="single" w:sz="4" w:space="0" w:color="auto"/>
              <w:right w:val="single" w:sz="4" w:space="0" w:color="auto"/>
            </w:tcBorders>
          </w:tcPr>
          <w:p w:rsidR="00A42BA8" w:rsidRPr="000C42E4" w:rsidRDefault="00A42BA8" w:rsidP="00436F86">
            <w:pPr>
              <w:jc w:val="left"/>
              <w:rPr>
                <w:b/>
              </w:rPr>
            </w:pPr>
            <w:r w:rsidRPr="000C42E4">
              <w:rPr>
                <w:b/>
              </w:rPr>
              <w:t>Gender</w:t>
            </w:r>
            <w:r>
              <w:rPr>
                <w:b/>
              </w:rPr>
              <w:t>:</w:t>
            </w:r>
          </w:p>
          <w:p w:rsidR="00A42BA8" w:rsidRPr="00A37469" w:rsidRDefault="00A42BA8" w:rsidP="00436F86">
            <w:pPr>
              <w:jc w:val="left"/>
            </w:pPr>
            <w:r>
              <w:t>(Please tick)</w:t>
            </w:r>
          </w:p>
        </w:tc>
        <w:tc>
          <w:tcPr>
            <w:tcW w:w="236" w:type="dxa"/>
            <w:gridSpan w:val="2"/>
            <w:tcBorders>
              <w:top w:val="nil"/>
              <w:left w:val="single" w:sz="4" w:space="0" w:color="auto"/>
              <w:bottom w:val="nil"/>
              <w:right w:val="single" w:sz="4" w:space="0" w:color="auto"/>
            </w:tcBorders>
          </w:tcPr>
          <w:p w:rsidR="00A42BA8" w:rsidRPr="00A37469" w:rsidRDefault="00A42BA8" w:rsidP="00436F86">
            <w:pPr>
              <w:jc w:val="left"/>
            </w:pPr>
          </w:p>
        </w:tc>
        <w:tc>
          <w:tcPr>
            <w:tcW w:w="7104" w:type="dxa"/>
            <w:gridSpan w:val="4"/>
            <w:tcBorders>
              <w:top w:val="single" w:sz="4" w:space="0" w:color="auto"/>
              <w:left w:val="single" w:sz="4" w:space="0" w:color="auto"/>
            </w:tcBorders>
          </w:tcPr>
          <w:p w:rsidR="00A42BA8" w:rsidRPr="00234475" w:rsidRDefault="00A42BA8" w:rsidP="00436F86">
            <w:pPr>
              <w:jc w:val="left"/>
              <w:rPr>
                <w:b/>
              </w:rPr>
            </w:pPr>
            <w:r w:rsidRPr="000C42E4">
              <w:rPr>
                <w:b/>
              </w:rPr>
              <w:t>Age</w:t>
            </w:r>
            <w:r>
              <w:rPr>
                <w:b/>
              </w:rPr>
              <w:t xml:space="preserve">: </w:t>
            </w:r>
            <w:r>
              <w:rPr>
                <w:b/>
              </w:rPr>
              <w:br/>
            </w:r>
            <w:r>
              <w:t>(Please tick)</w:t>
            </w:r>
          </w:p>
        </w:tc>
      </w:tr>
      <w:tr w:rsidR="00A42BA8" w:rsidRPr="00A37469" w:rsidTr="00436F86">
        <w:tc>
          <w:tcPr>
            <w:tcW w:w="3552" w:type="dxa"/>
            <w:gridSpan w:val="2"/>
          </w:tcPr>
          <w:p w:rsidR="00A42BA8" w:rsidRDefault="00A42BA8" w:rsidP="00436F86">
            <w:pPr>
              <w:jc w:val="left"/>
            </w:pPr>
            <w:r>
              <w:t>Male</w:t>
            </w:r>
          </w:p>
        </w:tc>
        <w:tc>
          <w:tcPr>
            <w:tcW w:w="3366" w:type="dxa"/>
            <w:tcBorders>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16-24</w:t>
            </w:r>
          </w:p>
        </w:tc>
        <w:tc>
          <w:tcPr>
            <w:tcW w:w="3552" w:type="dxa"/>
            <w:gridSpan w:val="2"/>
          </w:tcPr>
          <w:p w:rsidR="00A42BA8" w:rsidRDefault="00A42BA8" w:rsidP="00436F86">
            <w:pPr>
              <w:jc w:val="left"/>
            </w:pPr>
          </w:p>
        </w:tc>
      </w:tr>
      <w:tr w:rsidR="00A42BA8" w:rsidRPr="00A37469" w:rsidTr="00436F86">
        <w:tc>
          <w:tcPr>
            <w:tcW w:w="3552" w:type="dxa"/>
            <w:gridSpan w:val="2"/>
          </w:tcPr>
          <w:p w:rsidR="00A42BA8" w:rsidRDefault="00A42BA8" w:rsidP="00436F86">
            <w:pPr>
              <w:jc w:val="left"/>
            </w:pPr>
            <w:r>
              <w:t>Female</w:t>
            </w:r>
          </w:p>
        </w:tc>
        <w:tc>
          <w:tcPr>
            <w:tcW w:w="3366" w:type="dxa"/>
            <w:tcBorders>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25-29</w:t>
            </w:r>
          </w:p>
        </w:tc>
        <w:tc>
          <w:tcPr>
            <w:tcW w:w="3552" w:type="dxa"/>
            <w:gridSpan w:val="2"/>
          </w:tcPr>
          <w:p w:rsidR="00A42BA8" w:rsidRDefault="00A42BA8" w:rsidP="00436F86">
            <w:pPr>
              <w:jc w:val="left"/>
            </w:pPr>
          </w:p>
        </w:tc>
      </w:tr>
      <w:tr w:rsidR="00A42BA8" w:rsidRPr="00A37469" w:rsidTr="00436F86">
        <w:tc>
          <w:tcPr>
            <w:tcW w:w="3552" w:type="dxa"/>
            <w:gridSpan w:val="2"/>
            <w:tcBorders>
              <w:bottom w:val="single" w:sz="4" w:space="0" w:color="auto"/>
            </w:tcBorders>
          </w:tcPr>
          <w:p w:rsidR="00A42BA8" w:rsidRDefault="00A42BA8" w:rsidP="00436F86">
            <w:pPr>
              <w:jc w:val="left"/>
            </w:pPr>
            <w:r>
              <w:t>Prefer not to say</w:t>
            </w:r>
          </w:p>
        </w:tc>
        <w:tc>
          <w:tcPr>
            <w:tcW w:w="3366" w:type="dxa"/>
            <w:tcBorders>
              <w:bottom w:val="single" w:sz="4" w:space="0" w:color="auto"/>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30-34</w:t>
            </w:r>
          </w:p>
        </w:tc>
        <w:tc>
          <w:tcPr>
            <w:tcW w:w="3552" w:type="dxa"/>
            <w:gridSpan w:val="2"/>
          </w:tcPr>
          <w:p w:rsidR="00A42BA8" w:rsidRDefault="00A42BA8" w:rsidP="00436F86">
            <w:pPr>
              <w:jc w:val="left"/>
            </w:pPr>
          </w:p>
        </w:tc>
      </w:tr>
      <w:tr w:rsidR="00A42BA8" w:rsidRPr="00A37469" w:rsidTr="00436F86">
        <w:tc>
          <w:tcPr>
            <w:tcW w:w="3552" w:type="dxa"/>
            <w:gridSpan w:val="2"/>
            <w:tcBorders>
              <w:top w:val="single" w:sz="4" w:space="0" w:color="auto"/>
              <w:left w:val="nil"/>
              <w:bottom w:val="single" w:sz="4" w:space="0" w:color="auto"/>
              <w:right w:val="nil"/>
            </w:tcBorders>
          </w:tcPr>
          <w:p w:rsidR="00A42BA8" w:rsidRDefault="00A42BA8" w:rsidP="00436F86">
            <w:pPr>
              <w:jc w:val="left"/>
            </w:pPr>
          </w:p>
        </w:tc>
        <w:tc>
          <w:tcPr>
            <w:tcW w:w="3366" w:type="dxa"/>
            <w:tcBorders>
              <w:top w:val="single" w:sz="4" w:space="0" w:color="auto"/>
              <w:left w:val="nil"/>
              <w:bottom w:val="single" w:sz="4" w:space="0" w:color="auto"/>
              <w:right w:val="nil"/>
            </w:tcBorders>
          </w:tcPr>
          <w:p w:rsidR="00A42BA8" w:rsidRDefault="00A42BA8" w:rsidP="00436F86">
            <w:pPr>
              <w:jc w:val="left"/>
            </w:pPr>
          </w:p>
        </w:tc>
        <w:tc>
          <w:tcPr>
            <w:tcW w:w="236" w:type="dxa"/>
            <w:gridSpan w:val="2"/>
            <w:tcBorders>
              <w:top w:val="nil"/>
              <w:left w:val="nil"/>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35-39</w:t>
            </w:r>
          </w:p>
        </w:tc>
        <w:tc>
          <w:tcPr>
            <w:tcW w:w="3552" w:type="dxa"/>
            <w:gridSpan w:val="2"/>
          </w:tcPr>
          <w:p w:rsidR="00A42BA8" w:rsidRDefault="00A42BA8" w:rsidP="00436F86">
            <w:pPr>
              <w:jc w:val="left"/>
            </w:pPr>
          </w:p>
        </w:tc>
      </w:tr>
      <w:tr w:rsidR="00A42BA8" w:rsidRPr="00A37469" w:rsidTr="00436F86">
        <w:tc>
          <w:tcPr>
            <w:tcW w:w="3552" w:type="dxa"/>
            <w:gridSpan w:val="2"/>
            <w:tcBorders>
              <w:top w:val="single" w:sz="4" w:space="0" w:color="auto"/>
              <w:left w:val="single" w:sz="4" w:space="0" w:color="auto"/>
              <w:bottom w:val="nil"/>
              <w:right w:val="nil"/>
            </w:tcBorders>
          </w:tcPr>
          <w:p w:rsidR="00A42BA8" w:rsidRDefault="00A42BA8" w:rsidP="00436F86">
            <w:pPr>
              <w:jc w:val="left"/>
            </w:pPr>
            <w:r w:rsidRPr="000C42E4">
              <w:rPr>
                <w:b/>
              </w:rPr>
              <w:t>Gender reassignment</w:t>
            </w:r>
          </w:p>
        </w:tc>
        <w:tc>
          <w:tcPr>
            <w:tcW w:w="3366" w:type="dxa"/>
            <w:tcBorders>
              <w:top w:val="single" w:sz="4" w:space="0" w:color="auto"/>
              <w:left w:val="nil"/>
              <w:bottom w:val="nil"/>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40-44</w:t>
            </w:r>
          </w:p>
        </w:tc>
        <w:tc>
          <w:tcPr>
            <w:tcW w:w="3552" w:type="dxa"/>
            <w:gridSpan w:val="2"/>
          </w:tcPr>
          <w:p w:rsidR="00A42BA8" w:rsidRDefault="00A42BA8" w:rsidP="00436F86">
            <w:pPr>
              <w:jc w:val="left"/>
            </w:pPr>
          </w:p>
        </w:tc>
      </w:tr>
      <w:tr w:rsidR="00A42BA8" w:rsidRPr="00A37469" w:rsidTr="00436F86">
        <w:tc>
          <w:tcPr>
            <w:tcW w:w="6918" w:type="dxa"/>
            <w:gridSpan w:val="3"/>
            <w:tcBorders>
              <w:top w:val="nil"/>
              <w:left w:val="single" w:sz="4" w:space="0" w:color="auto"/>
              <w:bottom w:val="nil"/>
              <w:right w:val="single" w:sz="4" w:space="0" w:color="auto"/>
            </w:tcBorders>
          </w:tcPr>
          <w:p w:rsidR="00A42BA8" w:rsidRDefault="00A42BA8" w:rsidP="00436F86">
            <w:pPr>
              <w:jc w:val="left"/>
            </w:pPr>
            <w:r>
              <w:t>Is your gender the same as the gender you were assigned at birth?</w:t>
            </w: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4C580F" w:rsidP="00436F86">
            <w:pPr>
              <w:jc w:val="left"/>
            </w:pPr>
            <w:r w:rsidRPr="004C580F">
              <w:t>45-49</w:t>
            </w:r>
          </w:p>
        </w:tc>
        <w:tc>
          <w:tcPr>
            <w:tcW w:w="3552" w:type="dxa"/>
            <w:gridSpan w:val="2"/>
          </w:tcPr>
          <w:p w:rsidR="00A42BA8" w:rsidRDefault="00A42BA8" w:rsidP="00436F86">
            <w:pPr>
              <w:jc w:val="left"/>
            </w:pPr>
          </w:p>
        </w:tc>
      </w:tr>
      <w:tr w:rsidR="00A42BA8" w:rsidRPr="00A37469" w:rsidTr="00436F86">
        <w:tc>
          <w:tcPr>
            <w:tcW w:w="3552" w:type="dxa"/>
            <w:gridSpan w:val="2"/>
            <w:tcBorders>
              <w:top w:val="single" w:sz="4" w:space="0" w:color="auto"/>
            </w:tcBorders>
          </w:tcPr>
          <w:p w:rsidR="00A42BA8" w:rsidRDefault="00A42BA8" w:rsidP="00436F86">
            <w:pPr>
              <w:jc w:val="left"/>
            </w:pPr>
            <w:r>
              <w:t>Yes</w:t>
            </w:r>
          </w:p>
        </w:tc>
        <w:tc>
          <w:tcPr>
            <w:tcW w:w="3366" w:type="dxa"/>
            <w:tcBorders>
              <w:top w:val="single" w:sz="4" w:space="0" w:color="auto"/>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50-54</w:t>
            </w:r>
          </w:p>
        </w:tc>
        <w:tc>
          <w:tcPr>
            <w:tcW w:w="3552" w:type="dxa"/>
            <w:gridSpan w:val="2"/>
          </w:tcPr>
          <w:p w:rsidR="00A42BA8" w:rsidRDefault="00A42BA8" w:rsidP="00436F86">
            <w:pPr>
              <w:jc w:val="left"/>
            </w:pPr>
          </w:p>
        </w:tc>
      </w:tr>
      <w:tr w:rsidR="00A42BA8" w:rsidRPr="00A37469" w:rsidTr="00436F86">
        <w:tc>
          <w:tcPr>
            <w:tcW w:w="3552" w:type="dxa"/>
            <w:gridSpan w:val="2"/>
          </w:tcPr>
          <w:p w:rsidR="00A42BA8" w:rsidRDefault="00A42BA8" w:rsidP="00436F86">
            <w:pPr>
              <w:jc w:val="left"/>
            </w:pPr>
            <w:r>
              <w:t>No</w:t>
            </w:r>
          </w:p>
        </w:tc>
        <w:tc>
          <w:tcPr>
            <w:tcW w:w="3366" w:type="dxa"/>
            <w:tcBorders>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55-59</w:t>
            </w:r>
          </w:p>
        </w:tc>
        <w:tc>
          <w:tcPr>
            <w:tcW w:w="3552" w:type="dxa"/>
            <w:gridSpan w:val="2"/>
          </w:tcPr>
          <w:p w:rsidR="00A42BA8" w:rsidRDefault="00A42BA8" w:rsidP="00436F86">
            <w:pPr>
              <w:jc w:val="left"/>
            </w:pPr>
          </w:p>
        </w:tc>
      </w:tr>
      <w:tr w:rsidR="00A42BA8" w:rsidRPr="00A37469" w:rsidTr="00436F86">
        <w:tc>
          <w:tcPr>
            <w:tcW w:w="3552" w:type="dxa"/>
            <w:gridSpan w:val="2"/>
            <w:tcBorders>
              <w:bottom w:val="single" w:sz="4" w:space="0" w:color="auto"/>
            </w:tcBorders>
          </w:tcPr>
          <w:p w:rsidR="00A42BA8" w:rsidRDefault="00A42BA8" w:rsidP="00436F86">
            <w:pPr>
              <w:jc w:val="left"/>
            </w:pPr>
            <w:r>
              <w:t>Prefer not to say</w:t>
            </w:r>
          </w:p>
        </w:tc>
        <w:tc>
          <w:tcPr>
            <w:tcW w:w="3366" w:type="dxa"/>
            <w:tcBorders>
              <w:bottom w:val="single" w:sz="4" w:space="0" w:color="auto"/>
              <w:right w:val="single" w:sz="4" w:space="0" w:color="auto"/>
            </w:tcBorders>
          </w:tcPr>
          <w:p w:rsidR="00A42BA8" w:rsidRDefault="00A42BA8" w:rsidP="00436F86">
            <w:pPr>
              <w:jc w:val="left"/>
            </w:pPr>
          </w:p>
        </w:tc>
        <w:tc>
          <w:tcPr>
            <w:tcW w:w="236" w:type="dxa"/>
            <w:gridSpan w:val="2"/>
            <w:tcBorders>
              <w:top w:val="nil"/>
              <w:left w:val="single" w:sz="4" w:space="0" w:color="auto"/>
              <w:bottom w:val="nil"/>
              <w:right w:val="single" w:sz="4" w:space="0" w:color="auto"/>
            </w:tcBorders>
          </w:tcPr>
          <w:p w:rsidR="00A42BA8" w:rsidRDefault="00A42BA8" w:rsidP="00436F86">
            <w:pPr>
              <w:jc w:val="left"/>
            </w:pPr>
          </w:p>
        </w:tc>
        <w:tc>
          <w:tcPr>
            <w:tcW w:w="3552" w:type="dxa"/>
            <w:gridSpan w:val="2"/>
            <w:tcBorders>
              <w:left w:val="single" w:sz="4" w:space="0" w:color="auto"/>
            </w:tcBorders>
          </w:tcPr>
          <w:p w:rsidR="00A42BA8" w:rsidRDefault="00A42BA8" w:rsidP="00436F86">
            <w:pPr>
              <w:jc w:val="left"/>
            </w:pPr>
            <w:r>
              <w:t>60-64</w:t>
            </w:r>
          </w:p>
        </w:tc>
        <w:tc>
          <w:tcPr>
            <w:tcW w:w="3552" w:type="dxa"/>
            <w:gridSpan w:val="2"/>
          </w:tcPr>
          <w:p w:rsidR="00A42BA8" w:rsidRDefault="00A42BA8" w:rsidP="00436F86">
            <w:pPr>
              <w:jc w:val="left"/>
            </w:pPr>
          </w:p>
        </w:tc>
      </w:tr>
      <w:tr w:rsidR="00A42BA8" w:rsidRPr="00A37469" w:rsidTr="00367B4F">
        <w:tc>
          <w:tcPr>
            <w:tcW w:w="3552" w:type="dxa"/>
            <w:gridSpan w:val="2"/>
            <w:tcBorders>
              <w:top w:val="single" w:sz="4" w:space="0" w:color="auto"/>
              <w:left w:val="nil"/>
              <w:bottom w:val="single" w:sz="4" w:space="0" w:color="auto"/>
              <w:right w:val="nil"/>
            </w:tcBorders>
          </w:tcPr>
          <w:p w:rsidR="00A42BA8" w:rsidRDefault="00A42BA8" w:rsidP="00436F86">
            <w:pPr>
              <w:jc w:val="left"/>
            </w:pPr>
          </w:p>
        </w:tc>
        <w:tc>
          <w:tcPr>
            <w:tcW w:w="3366" w:type="dxa"/>
            <w:tcBorders>
              <w:top w:val="single" w:sz="4" w:space="0" w:color="auto"/>
              <w:left w:val="nil"/>
              <w:bottom w:val="single" w:sz="4" w:space="0" w:color="auto"/>
              <w:right w:val="nil"/>
            </w:tcBorders>
          </w:tcPr>
          <w:p w:rsidR="00A42BA8" w:rsidRDefault="00A42BA8" w:rsidP="00436F86">
            <w:pPr>
              <w:jc w:val="left"/>
            </w:pPr>
          </w:p>
        </w:tc>
        <w:tc>
          <w:tcPr>
            <w:tcW w:w="236" w:type="dxa"/>
            <w:gridSpan w:val="2"/>
            <w:tcBorders>
              <w:top w:val="nil"/>
              <w:left w:val="nil"/>
              <w:bottom w:val="nil"/>
              <w:right w:val="single" w:sz="4" w:space="0" w:color="auto"/>
            </w:tcBorders>
          </w:tcPr>
          <w:p w:rsidR="00A42BA8" w:rsidRDefault="00A42BA8" w:rsidP="00436F86">
            <w:pPr>
              <w:jc w:val="left"/>
            </w:pPr>
          </w:p>
        </w:tc>
        <w:tc>
          <w:tcPr>
            <w:tcW w:w="3552" w:type="dxa"/>
            <w:gridSpan w:val="2"/>
            <w:tcBorders>
              <w:left w:val="single" w:sz="4" w:space="0" w:color="auto"/>
              <w:bottom w:val="single" w:sz="4" w:space="0" w:color="auto"/>
            </w:tcBorders>
          </w:tcPr>
          <w:p w:rsidR="00A42BA8" w:rsidRDefault="00A42BA8" w:rsidP="00436F86">
            <w:pPr>
              <w:jc w:val="left"/>
            </w:pPr>
            <w:r>
              <w:t>65+</w:t>
            </w:r>
          </w:p>
        </w:tc>
        <w:tc>
          <w:tcPr>
            <w:tcW w:w="3552" w:type="dxa"/>
            <w:gridSpan w:val="2"/>
            <w:tcBorders>
              <w:bottom w:val="single" w:sz="4" w:space="0" w:color="auto"/>
            </w:tcBorders>
          </w:tcPr>
          <w:p w:rsidR="00A42BA8" w:rsidRDefault="00A42BA8" w:rsidP="00436F86">
            <w:pPr>
              <w:jc w:val="left"/>
            </w:pPr>
          </w:p>
        </w:tc>
      </w:tr>
      <w:tr w:rsidR="00367B4F" w:rsidRPr="00A37469" w:rsidTr="00367B4F">
        <w:tc>
          <w:tcPr>
            <w:tcW w:w="6918" w:type="dxa"/>
            <w:gridSpan w:val="3"/>
            <w:tcBorders>
              <w:top w:val="single" w:sz="4" w:space="0" w:color="auto"/>
              <w:left w:val="single" w:sz="4" w:space="0" w:color="auto"/>
              <w:bottom w:val="nil"/>
              <w:right w:val="single" w:sz="4" w:space="0" w:color="auto"/>
            </w:tcBorders>
          </w:tcPr>
          <w:p w:rsidR="00367B4F" w:rsidRPr="00367B4F" w:rsidRDefault="00367B4F" w:rsidP="008A1052">
            <w:pPr>
              <w:jc w:val="left"/>
              <w:rPr>
                <w:b/>
              </w:rPr>
            </w:pPr>
            <w:r w:rsidRPr="00367B4F">
              <w:rPr>
                <w:b/>
              </w:rPr>
              <w:t>Pregnancy and maternity:</w:t>
            </w:r>
          </w:p>
        </w:tc>
        <w:tc>
          <w:tcPr>
            <w:tcW w:w="236" w:type="dxa"/>
            <w:gridSpan w:val="2"/>
            <w:tcBorders>
              <w:top w:val="nil"/>
              <w:left w:val="single" w:sz="4" w:space="0" w:color="auto"/>
              <w:bottom w:val="nil"/>
              <w:right w:val="single" w:sz="4" w:space="0" w:color="auto"/>
            </w:tcBorders>
          </w:tcPr>
          <w:p w:rsidR="00367B4F" w:rsidRDefault="00367B4F"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r>
              <w:t>Prefer not to say</w:t>
            </w: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p>
        </w:tc>
      </w:tr>
      <w:tr w:rsidR="00C87777" w:rsidRPr="00A37469" w:rsidTr="00367B4F">
        <w:tc>
          <w:tcPr>
            <w:tcW w:w="6918" w:type="dxa"/>
            <w:gridSpan w:val="3"/>
            <w:tcBorders>
              <w:top w:val="nil"/>
              <w:left w:val="single" w:sz="4" w:space="0" w:color="auto"/>
              <w:bottom w:val="single" w:sz="4" w:space="0" w:color="auto"/>
              <w:right w:val="single" w:sz="4" w:space="0" w:color="auto"/>
            </w:tcBorders>
          </w:tcPr>
          <w:p w:rsidR="00C87777" w:rsidRDefault="00C87777" w:rsidP="008A1052">
            <w:pPr>
              <w:jc w:val="left"/>
            </w:pPr>
            <w:r w:rsidRPr="00C87777">
              <w:t>Are you currently or have you been pregnant in the last year?</w:t>
            </w:r>
          </w:p>
        </w:tc>
        <w:tc>
          <w:tcPr>
            <w:tcW w:w="236" w:type="dxa"/>
            <w:gridSpan w:val="2"/>
            <w:tcBorders>
              <w:top w:val="nil"/>
              <w:left w:val="single" w:sz="4" w:space="0" w:color="auto"/>
              <w:bottom w:val="nil"/>
              <w:right w:val="nil"/>
            </w:tcBorders>
          </w:tcPr>
          <w:p w:rsidR="00C87777" w:rsidRDefault="00C87777" w:rsidP="00436F86">
            <w:pPr>
              <w:jc w:val="left"/>
            </w:pPr>
          </w:p>
        </w:tc>
        <w:tc>
          <w:tcPr>
            <w:tcW w:w="3552" w:type="dxa"/>
            <w:gridSpan w:val="2"/>
            <w:tcBorders>
              <w:top w:val="nil"/>
              <w:left w:val="nil"/>
              <w:bottom w:val="single" w:sz="4" w:space="0" w:color="auto"/>
              <w:right w:val="nil"/>
            </w:tcBorders>
          </w:tcPr>
          <w:p w:rsidR="00C87777" w:rsidRDefault="00C87777" w:rsidP="00436F86">
            <w:pPr>
              <w:jc w:val="left"/>
            </w:pPr>
          </w:p>
        </w:tc>
        <w:tc>
          <w:tcPr>
            <w:tcW w:w="3552" w:type="dxa"/>
            <w:gridSpan w:val="2"/>
            <w:tcBorders>
              <w:top w:val="single" w:sz="4" w:space="0" w:color="auto"/>
              <w:left w:val="nil"/>
              <w:bottom w:val="single" w:sz="4" w:space="0" w:color="auto"/>
              <w:right w:val="nil"/>
            </w:tcBorders>
          </w:tcPr>
          <w:p w:rsidR="00C87777" w:rsidRDefault="00C87777" w:rsidP="00436F86">
            <w:pPr>
              <w:jc w:val="left"/>
            </w:pPr>
          </w:p>
        </w:tc>
      </w:tr>
      <w:tr w:rsidR="00C87777" w:rsidRPr="00A37469" w:rsidTr="00367B4F">
        <w:tc>
          <w:tcPr>
            <w:tcW w:w="3552" w:type="dxa"/>
            <w:gridSpan w:val="2"/>
            <w:tcBorders>
              <w:top w:val="single" w:sz="4" w:space="0" w:color="auto"/>
              <w:left w:val="single" w:sz="4" w:space="0" w:color="auto"/>
              <w:bottom w:val="single" w:sz="4" w:space="0" w:color="auto"/>
              <w:right w:val="single" w:sz="4" w:space="0" w:color="auto"/>
            </w:tcBorders>
          </w:tcPr>
          <w:p w:rsidR="00C87777" w:rsidRDefault="00C87777" w:rsidP="008A1052">
            <w:pPr>
              <w:jc w:val="left"/>
            </w:pPr>
            <w:r>
              <w:t>Yes</w:t>
            </w:r>
          </w:p>
        </w:tc>
        <w:tc>
          <w:tcPr>
            <w:tcW w:w="3366" w:type="dxa"/>
            <w:tcBorders>
              <w:top w:val="single" w:sz="4" w:space="0" w:color="auto"/>
              <w:left w:val="single" w:sz="4" w:space="0" w:color="auto"/>
              <w:bottom w:val="single" w:sz="4" w:space="0" w:color="auto"/>
              <w:right w:val="single" w:sz="4" w:space="0" w:color="auto"/>
            </w:tcBorders>
          </w:tcPr>
          <w:p w:rsidR="00C87777" w:rsidRDefault="00C87777" w:rsidP="008A1052">
            <w:pPr>
              <w:jc w:val="left"/>
            </w:pPr>
          </w:p>
        </w:tc>
        <w:tc>
          <w:tcPr>
            <w:tcW w:w="236" w:type="dxa"/>
            <w:gridSpan w:val="2"/>
            <w:tcBorders>
              <w:top w:val="nil"/>
              <w:left w:val="single" w:sz="4" w:space="0" w:color="auto"/>
              <w:bottom w:val="nil"/>
              <w:right w:val="single" w:sz="4" w:space="0" w:color="auto"/>
            </w:tcBorders>
          </w:tcPr>
          <w:p w:rsidR="00C87777" w:rsidRDefault="00C87777" w:rsidP="00436F86">
            <w:pPr>
              <w:jc w:val="left"/>
            </w:pPr>
          </w:p>
        </w:tc>
        <w:tc>
          <w:tcPr>
            <w:tcW w:w="3552" w:type="dxa"/>
            <w:gridSpan w:val="2"/>
            <w:tcBorders>
              <w:top w:val="single" w:sz="4" w:space="0" w:color="auto"/>
              <w:left w:val="single" w:sz="4" w:space="0" w:color="auto"/>
              <w:bottom w:val="nil"/>
              <w:right w:val="nil"/>
            </w:tcBorders>
          </w:tcPr>
          <w:p w:rsidR="00C87777" w:rsidRDefault="00367B4F" w:rsidP="00436F86">
            <w:pPr>
              <w:jc w:val="left"/>
            </w:pPr>
            <w:r>
              <w:rPr>
                <w:b/>
              </w:rPr>
              <w:t>Sexual orientation:</w:t>
            </w:r>
          </w:p>
        </w:tc>
        <w:tc>
          <w:tcPr>
            <w:tcW w:w="3552" w:type="dxa"/>
            <w:gridSpan w:val="2"/>
            <w:tcBorders>
              <w:top w:val="single" w:sz="4" w:space="0" w:color="auto"/>
              <w:left w:val="nil"/>
              <w:bottom w:val="nil"/>
              <w:right w:val="single" w:sz="4" w:space="0" w:color="auto"/>
            </w:tcBorders>
          </w:tcPr>
          <w:p w:rsidR="00C87777" w:rsidRDefault="00C87777" w:rsidP="00436F86">
            <w:pPr>
              <w:jc w:val="left"/>
            </w:pPr>
          </w:p>
        </w:tc>
      </w:tr>
      <w:tr w:rsidR="00C87777" w:rsidRPr="00A37469" w:rsidTr="00367B4F">
        <w:tc>
          <w:tcPr>
            <w:tcW w:w="3552" w:type="dxa"/>
            <w:gridSpan w:val="2"/>
            <w:tcBorders>
              <w:top w:val="single" w:sz="4" w:space="0" w:color="auto"/>
              <w:left w:val="single" w:sz="4" w:space="0" w:color="auto"/>
              <w:bottom w:val="single" w:sz="4" w:space="0" w:color="auto"/>
              <w:right w:val="single" w:sz="4" w:space="0" w:color="auto"/>
            </w:tcBorders>
          </w:tcPr>
          <w:p w:rsidR="00C87777" w:rsidRDefault="00C87777" w:rsidP="008A1052">
            <w:pPr>
              <w:jc w:val="left"/>
            </w:pPr>
            <w:r>
              <w:t>No</w:t>
            </w:r>
          </w:p>
        </w:tc>
        <w:tc>
          <w:tcPr>
            <w:tcW w:w="3366" w:type="dxa"/>
            <w:tcBorders>
              <w:top w:val="single" w:sz="4" w:space="0" w:color="auto"/>
              <w:left w:val="single" w:sz="4" w:space="0" w:color="auto"/>
              <w:bottom w:val="single" w:sz="4" w:space="0" w:color="auto"/>
              <w:right w:val="single" w:sz="4" w:space="0" w:color="auto"/>
            </w:tcBorders>
          </w:tcPr>
          <w:p w:rsidR="00C87777" w:rsidRDefault="00C87777" w:rsidP="008A1052">
            <w:pPr>
              <w:jc w:val="left"/>
            </w:pPr>
          </w:p>
        </w:tc>
        <w:tc>
          <w:tcPr>
            <w:tcW w:w="236" w:type="dxa"/>
            <w:gridSpan w:val="2"/>
            <w:tcBorders>
              <w:top w:val="nil"/>
              <w:left w:val="single" w:sz="4" w:space="0" w:color="auto"/>
              <w:bottom w:val="nil"/>
              <w:right w:val="single" w:sz="4" w:space="0" w:color="auto"/>
            </w:tcBorders>
          </w:tcPr>
          <w:p w:rsidR="00C87777" w:rsidRDefault="00C87777" w:rsidP="00436F86">
            <w:pPr>
              <w:jc w:val="left"/>
            </w:pPr>
          </w:p>
        </w:tc>
        <w:tc>
          <w:tcPr>
            <w:tcW w:w="3552" w:type="dxa"/>
            <w:gridSpan w:val="2"/>
            <w:tcBorders>
              <w:top w:val="nil"/>
              <w:left w:val="single" w:sz="4" w:space="0" w:color="auto"/>
              <w:bottom w:val="single" w:sz="4" w:space="0" w:color="auto"/>
              <w:right w:val="nil"/>
            </w:tcBorders>
          </w:tcPr>
          <w:p w:rsidR="00C87777" w:rsidRDefault="00C87777" w:rsidP="00436F86">
            <w:pPr>
              <w:jc w:val="left"/>
            </w:pPr>
          </w:p>
        </w:tc>
        <w:tc>
          <w:tcPr>
            <w:tcW w:w="3552" w:type="dxa"/>
            <w:gridSpan w:val="2"/>
            <w:tcBorders>
              <w:top w:val="nil"/>
              <w:left w:val="nil"/>
              <w:bottom w:val="single" w:sz="4" w:space="0" w:color="auto"/>
              <w:right w:val="single" w:sz="4" w:space="0" w:color="auto"/>
            </w:tcBorders>
          </w:tcPr>
          <w:p w:rsidR="00C87777" w:rsidRDefault="00C87777" w:rsidP="00436F86">
            <w:pPr>
              <w:jc w:val="left"/>
            </w:pPr>
          </w:p>
        </w:tc>
      </w:tr>
      <w:tr w:rsidR="00367B4F" w:rsidRPr="00A37469" w:rsidTr="00367B4F">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8A1052">
            <w:pPr>
              <w:jc w:val="left"/>
            </w:pPr>
            <w:r>
              <w:t>Prefer not to say</w:t>
            </w:r>
          </w:p>
        </w:tc>
        <w:tc>
          <w:tcPr>
            <w:tcW w:w="3366" w:type="dxa"/>
            <w:tcBorders>
              <w:top w:val="single" w:sz="4" w:space="0" w:color="auto"/>
              <w:left w:val="single" w:sz="4" w:space="0" w:color="auto"/>
              <w:bottom w:val="single" w:sz="4" w:space="0" w:color="auto"/>
              <w:right w:val="single" w:sz="4" w:space="0" w:color="auto"/>
            </w:tcBorders>
          </w:tcPr>
          <w:p w:rsidR="00367B4F" w:rsidRDefault="00367B4F" w:rsidP="008A1052">
            <w:pPr>
              <w:jc w:val="left"/>
            </w:pPr>
          </w:p>
        </w:tc>
        <w:tc>
          <w:tcPr>
            <w:tcW w:w="236" w:type="dxa"/>
            <w:gridSpan w:val="2"/>
            <w:tcBorders>
              <w:top w:val="nil"/>
              <w:left w:val="single" w:sz="4" w:space="0" w:color="auto"/>
              <w:bottom w:val="nil"/>
              <w:right w:val="single" w:sz="4" w:space="0" w:color="auto"/>
            </w:tcBorders>
          </w:tcPr>
          <w:p w:rsidR="00367B4F" w:rsidRDefault="00367B4F"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367B4F" w:rsidRPr="007A334F" w:rsidRDefault="00367B4F" w:rsidP="0044449E">
            <w:r w:rsidRPr="007A334F">
              <w:t>Heterosexual (straight)</w:t>
            </w: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p>
        </w:tc>
      </w:tr>
      <w:tr w:rsidR="00367B4F" w:rsidRPr="00A37469" w:rsidTr="00233F49">
        <w:tc>
          <w:tcPr>
            <w:tcW w:w="3552" w:type="dxa"/>
            <w:gridSpan w:val="2"/>
            <w:tcBorders>
              <w:top w:val="single" w:sz="4" w:space="0" w:color="auto"/>
              <w:left w:val="nil"/>
              <w:bottom w:val="single" w:sz="4" w:space="0" w:color="auto"/>
              <w:right w:val="nil"/>
            </w:tcBorders>
          </w:tcPr>
          <w:p w:rsidR="00367B4F" w:rsidRDefault="00367B4F" w:rsidP="008A1052">
            <w:pPr>
              <w:jc w:val="left"/>
            </w:pPr>
          </w:p>
        </w:tc>
        <w:tc>
          <w:tcPr>
            <w:tcW w:w="3366" w:type="dxa"/>
            <w:tcBorders>
              <w:top w:val="single" w:sz="4" w:space="0" w:color="auto"/>
              <w:left w:val="nil"/>
              <w:bottom w:val="single" w:sz="4" w:space="0" w:color="auto"/>
              <w:right w:val="nil"/>
            </w:tcBorders>
          </w:tcPr>
          <w:p w:rsidR="00367B4F" w:rsidRDefault="00367B4F" w:rsidP="008A1052">
            <w:pPr>
              <w:jc w:val="left"/>
            </w:pPr>
          </w:p>
        </w:tc>
        <w:tc>
          <w:tcPr>
            <w:tcW w:w="236" w:type="dxa"/>
            <w:gridSpan w:val="2"/>
            <w:tcBorders>
              <w:top w:val="nil"/>
              <w:left w:val="nil"/>
              <w:bottom w:val="nil"/>
              <w:right w:val="single" w:sz="4" w:space="0" w:color="auto"/>
            </w:tcBorders>
          </w:tcPr>
          <w:p w:rsidR="00367B4F" w:rsidRDefault="00367B4F"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367B4F" w:rsidRPr="007A334F" w:rsidRDefault="00367B4F" w:rsidP="0044449E">
            <w:r w:rsidRPr="007A334F">
              <w:t>Gay woman</w:t>
            </w: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p>
        </w:tc>
      </w:tr>
      <w:tr w:rsidR="00367B4F" w:rsidRPr="00A37469" w:rsidTr="00233F49">
        <w:tc>
          <w:tcPr>
            <w:tcW w:w="3552" w:type="dxa"/>
            <w:gridSpan w:val="2"/>
            <w:tcBorders>
              <w:top w:val="single" w:sz="4" w:space="0" w:color="auto"/>
              <w:left w:val="single" w:sz="4" w:space="0" w:color="auto"/>
              <w:bottom w:val="nil"/>
              <w:right w:val="nil"/>
            </w:tcBorders>
          </w:tcPr>
          <w:p w:rsidR="00367B4F" w:rsidRPr="00233F49" w:rsidRDefault="00233F49" w:rsidP="008A1052">
            <w:pPr>
              <w:jc w:val="left"/>
              <w:rPr>
                <w:b/>
              </w:rPr>
            </w:pPr>
            <w:r w:rsidRPr="00233F49">
              <w:rPr>
                <w:b/>
              </w:rPr>
              <w:t>Religion and/or belief:</w:t>
            </w:r>
          </w:p>
        </w:tc>
        <w:tc>
          <w:tcPr>
            <w:tcW w:w="3366" w:type="dxa"/>
            <w:tcBorders>
              <w:top w:val="single" w:sz="4" w:space="0" w:color="auto"/>
              <w:left w:val="nil"/>
              <w:bottom w:val="nil"/>
              <w:right w:val="single" w:sz="4" w:space="0" w:color="auto"/>
            </w:tcBorders>
          </w:tcPr>
          <w:p w:rsidR="00367B4F" w:rsidRDefault="00367B4F" w:rsidP="008A1052">
            <w:pPr>
              <w:jc w:val="left"/>
            </w:pPr>
          </w:p>
        </w:tc>
        <w:tc>
          <w:tcPr>
            <w:tcW w:w="236" w:type="dxa"/>
            <w:gridSpan w:val="2"/>
            <w:tcBorders>
              <w:top w:val="nil"/>
              <w:left w:val="single" w:sz="4" w:space="0" w:color="auto"/>
              <w:bottom w:val="nil"/>
              <w:right w:val="single" w:sz="4" w:space="0" w:color="auto"/>
            </w:tcBorders>
          </w:tcPr>
          <w:p w:rsidR="00367B4F" w:rsidRDefault="00367B4F"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367B4F" w:rsidRPr="007A334F" w:rsidRDefault="00367B4F" w:rsidP="0044449E">
            <w:r w:rsidRPr="007A334F">
              <w:t>Gay man</w:t>
            </w: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p>
        </w:tc>
      </w:tr>
      <w:tr w:rsidR="00367B4F" w:rsidRPr="00A37469" w:rsidTr="00233F49">
        <w:tc>
          <w:tcPr>
            <w:tcW w:w="3552" w:type="dxa"/>
            <w:gridSpan w:val="2"/>
            <w:tcBorders>
              <w:top w:val="nil"/>
              <w:left w:val="single" w:sz="4" w:space="0" w:color="auto"/>
              <w:bottom w:val="single" w:sz="4" w:space="0" w:color="auto"/>
              <w:right w:val="nil"/>
            </w:tcBorders>
          </w:tcPr>
          <w:p w:rsidR="00367B4F" w:rsidRDefault="00367B4F" w:rsidP="008A1052">
            <w:pPr>
              <w:jc w:val="left"/>
            </w:pPr>
          </w:p>
        </w:tc>
        <w:tc>
          <w:tcPr>
            <w:tcW w:w="3366" w:type="dxa"/>
            <w:tcBorders>
              <w:top w:val="nil"/>
              <w:left w:val="nil"/>
              <w:bottom w:val="single" w:sz="4" w:space="0" w:color="auto"/>
              <w:right w:val="single" w:sz="4" w:space="0" w:color="auto"/>
            </w:tcBorders>
          </w:tcPr>
          <w:p w:rsidR="00367B4F" w:rsidRDefault="00367B4F" w:rsidP="008A1052">
            <w:pPr>
              <w:jc w:val="left"/>
            </w:pPr>
          </w:p>
        </w:tc>
        <w:tc>
          <w:tcPr>
            <w:tcW w:w="236" w:type="dxa"/>
            <w:gridSpan w:val="2"/>
            <w:tcBorders>
              <w:top w:val="nil"/>
              <w:left w:val="single" w:sz="4" w:space="0" w:color="auto"/>
              <w:bottom w:val="nil"/>
              <w:right w:val="single" w:sz="4" w:space="0" w:color="auto"/>
            </w:tcBorders>
          </w:tcPr>
          <w:p w:rsidR="00367B4F" w:rsidRDefault="00367B4F"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367B4F" w:rsidRPr="007A334F" w:rsidRDefault="00367B4F" w:rsidP="0044449E">
            <w:r w:rsidRPr="007A334F">
              <w:t>Bisexual</w:t>
            </w:r>
          </w:p>
        </w:tc>
        <w:tc>
          <w:tcPr>
            <w:tcW w:w="3552" w:type="dxa"/>
            <w:gridSpan w:val="2"/>
            <w:tcBorders>
              <w:top w:val="single" w:sz="4" w:space="0" w:color="auto"/>
              <w:left w:val="single" w:sz="4" w:space="0" w:color="auto"/>
              <w:bottom w:val="single" w:sz="4" w:space="0" w:color="auto"/>
              <w:right w:val="single" w:sz="4" w:space="0" w:color="auto"/>
            </w:tcBorders>
          </w:tcPr>
          <w:p w:rsidR="00367B4F" w:rsidRDefault="00367B4F"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No religion</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single" w:sz="4" w:space="0" w:color="auto"/>
            </w:tcBorders>
          </w:tcPr>
          <w:p w:rsidR="00233F49" w:rsidRDefault="00233F49"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233F49" w:rsidRPr="007A334F" w:rsidRDefault="00233F49" w:rsidP="0044449E">
            <w:r w:rsidRPr="007A334F">
              <w:t>Other (please state)</w:t>
            </w:r>
          </w:p>
        </w:tc>
        <w:tc>
          <w:tcPr>
            <w:tcW w:w="3552" w:type="dxa"/>
            <w:gridSpan w:val="2"/>
            <w:tcBorders>
              <w:top w:val="single" w:sz="4" w:space="0" w:color="auto"/>
              <w:left w:val="single" w:sz="4" w:space="0" w:color="auto"/>
              <w:bottom w:val="single" w:sz="4" w:space="0" w:color="auto"/>
              <w:right w:val="single" w:sz="4" w:space="0" w:color="auto"/>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Buddhist</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single" w:sz="4" w:space="0" w:color="auto"/>
            </w:tcBorders>
          </w:tcPr>
          <w:p w:rsidR="00233F49" w:rsidRDefault="00233F49" w:rsidP="00436F86">
            <w:pPr>
              <w:jc w:val="left"/>
            </w:pPr>
          </w:p>
        </w:tc>
        <w:tc>
          <w:tcPr>
            <w:tcW w:w="3552" w:type="dxa"/>
            <w:gridSpan w:val="2"/>
            <w:tcBorders>
              <w:top w:val="single" w:sz="4" w:space="0" w:color="auto"/>
              <w:left w:val="single" w:sz="4" w:space="0" w:color="auto"/>
              <w:bottom w:val="single" w:sz="4" w:space="0" w:color="auto"/>
              <w:right w:val="single" w:sz="4" w:space="0" w:color="auto"/>
            </w:tcBorders>
          </w:tcPr>
          <w:p w:rsidR="00233F49" w:rsidRDefault="00233F49" w:rsidP="0044449E">
            <w:r w:rsidRPr="007A334F">
              <w:t>Prefer not to say</w:t>
            </w:r>
          </w:p>
        </w:tc>
        <w:tc>
          <w:tcPr>
            <w:tcW w:w="3552" w:type="dxa"/>
            <w:gridSpan w:val="2"/>
            <w:tcBorders>
              <w:top w:val="single" w:sz="4" w:space="0" w:color="auto"/>
              <w:left w:val="single" w:sz="4" w:space="0" w:color="auto"/>
              <w:bottom w:val="single" w:sz="4" w:space="0" w:color="auto"/>
              <w:right w:val="single" w:sz="4" w:space="0" w:color="auto"/>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Christian</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single" w:sz="4" w:space="0" w:color="auto"/>
              <w:left w:val="nil"/>
              <w:bottom w:val="nil"/>
              <w:right w:val="nil"/>
            </w:tcBorders>
          </w:tcPr>
          <w:p w:rsidR="00233F49" w:rsidRPr="007A334F" w:rsidRDefault="00233F49" w:rsidP="0044449E"/>
        </w:tc>
        <w:tc>
          <w:tcPr>
            <w:tcW w:w="3552" w:type="dxa"/>
            <w:gridSpan w:val="2"/>
            <w:tcBorders>
              <w:top w:val="single" w:sz="4" w:space="0" w:color="auto"/>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Hindu</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Jewish</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Muslim</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Sikh</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Pr="00A84135" w:rsidRDefault="00233F49" w:rsidP="00805977">
            <w:r w:rsidRPr="00A84135">
              <w:t>Any other religion (please state)</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233F49" w:rsidRPr="00A37469" w:rsidTr="00233F49">
        <w:tc>
          <w:tcPr>
            <w:tcW w:w="3552" w:type="dxa"/>
            <w:gridSpan w:val="2"/>
            <w:tcBorders>
              <w:top w:val="single" w:sz="4" w:space="0" w:color="auto"/>
              <w:left w:val="single" w:sz="4" w:space="0" w:color="auto"/>
              <w:bottom w:val="single" w:sz="4" w:space="0" w:color="auto"/>
              <w:right w:val="single" w:sz="4" w:space="0" w:color="auto"/>
            </w:tcBorders>
          </w:tcPr>
          <w:p w:rsidR="00233F49" w:rsidRDefault="00233F49" w:rsidP="00805977">
            <w:r w:rsidRPr="00A84135">
              <w:t>Prefer no to say</w:t>
            </w:r>
          </w:p>
        </w:tc>
        <w:tc>
          <w:tcPr>
            <w:tcW w:w="3366" w:type="dxa"/>
            <w:tcBorders>
              <w:top w:val="single" w:sz="4" w:space="0" w:color="auto"/>
              <w:left w:val="single" w:sz="4" w:space="0" w:color="auto"/>
              <w:bottom w:val="single" w:sz="4" w:space="0" w:color="auto"/>
              <w:right w:val="single" w:sz="4" w:space="0" w:color="auto"/>
            </w:tcBorders>
          </w:tcPr>
          <w:p w:rsidR="00233F49" w:rsidRDefault="00233F49" w:rsidP="008A1052">
            <w:pPr>
              <w:jc w:val="left"/>
            </w:pPr>
          </w:p>
        </w:tc>
        <w:tc>
          <w:tcPr>
            <w:tcW w:w="236" w:type="dxa"/>
            <w:gridSpan w:val="2"/>
            <w:tcBorders>
              <w:top w:val="nil"/>
              <w:left w:val="single" w:sz="4" w:space="0" w:color="auto"/>
              <w:bottom w:val="nil"/>
              <w:right w:val="nil"/>
            </w:tcBorders>
          </w:tcPr>
          <w:p w:rsidR="00233F49" w:rsidRDefault="00233F49" w:rsidP="00436F86">
            <w:pPr>
              <w:jc w:val="left"/>
            </w:pPr>
          </w:p>
        </w:tc>
        <w:tc>
          <w:tcPr>
            <w:tcW w:w="3552" w:type="dxa"/>
            <w:gridSpan w:val="2"/>
            <w:tcBorders>
              <w:top w:val="nil"/>
              <w:left w:val="nil"/>
              <w:bottom w:val="nil"/>
              <w:right w:val="nil"/>
            </w:tcBorders>
          </w:tcPr>
          <w:p w:rsidR="00233F49" w:rsidRPr="007A334F" w:rsidRDefault="00233F49" w:rsidP="0044449E"/>
        </w:tc>
        <w:tc>
          <w:tcPr>
            <w:tcW w:w="3552" w:type="dxa"/>
            <w:gridSpan w:val="2"/>
            <w:tcBorders>
              <w:top w:val="nil"/>
              <w:left w:val="nil"/>
              <w:bottom w:val="nil"/>
              <w:right w:val="nil"/>
            </w:tcBorders>
          </w:tcPr>
          <w:p w:rsidR="00233F49" w:rsidRDefault="00233F49" w:rsidP="00436F86">
            <w:pPr>
              <w:jc w:val="left"/>
            </w:pPr>
          </w:p>
        </w:tc>
      </w:tr>
      <w:tr w:rsidR="00A66D74" w:rsidRPr="00A37469" w:rsidTr="00233F49">
        <w:tc>
          <w:tcPr>
            <w:tcW w:w="6946" w:type="dxa"/>
            <w:gridSpan w:val="4"/>
            <w:vMerge w:val="restart"/>
            <w:tcBorders>
              <w:right w:val="single" w:sz="4" w:space="0" w:color="auto"/>
            </w:tcBorders>
          </w:tcPr>
          <w:p w:rsidR="00A66D74" w:rsidRDefault="00A66D74" w:rsidP="00234475">
            <w:pPr>
              <w:spacing w:line="276" w:lineRule="auto"/>
              <w:jc w:val="left"/>
            </w:pPr>
            <w:r w:rsidRPr="00A42BA8">
              <w:rPr>
                <w:b/>
              </w:rPr>
              <w:t>Ethnicity</w:t>
            </w:r>
            <w:r>
              <w:t>:</w:t>
            </w:r>
          </w:p>
          <w:p w:rsidR="00A66D74" w:rsidRPr="00611DE3" w:rsidRDefault="00A66D74" w:rsidP="00234475">
            <w:pPr>
              <w:spacing w:line="276" w:lineRule="auto"/>
              <w:jc w:val="left"/>
            </w:pPr>
            <w:r>
              <w:t>Ethnic origin categories are not about nationality, place of birth or citizenship. They are about the group to which you as an individual perceive you belong.</w:t>
            </w:r>
          </w:p>
        </w:tc>
        <w:tc>
          <w:tcPr>
            <w:tcW w:w="284" w:type="dxa"/>
            <w:gridSpan w:val="2"/>
            <w:tcBorders>
              <w:top w:val="nil"/>
              <w:left w:val="single" w:sz="4" w:space="0" w:color="auto"/>
              <w:bottom w:val="nil"/>
              <w:right w:val="nil"/>
            </w:tcBorders>
          </w:tcPr>
          <w:p w:rsidR="00A66D74" w:rsidRPr="00611DE3" w:rsidRDefault="00A66D74" w:rsidP="00234475">
            <w:pPr>
              <w:spacing w:line="276" w:lineRule="auto"/>
              <w:jc w:val="left"/>
            </w:pPr>
          </w:p>
        </w:tc>
        <w:tc>
          <w:tcPr>
            <w:tcW w:w="7028" w:type="dxa"/>
            <w:gridSpan w:val="3"/>
            <w:vMerge w:val="restart"/>
            <w:tcBorders>
              <w:top w:val="nil"/>
              <w:left w:val="nil"/>
              <w:bottom w:val="nil"/>
              <w:right w:val="nil"/>
            </w:tcBorders>
          </w:tcPr>
          <w:p w:rsidR="00233F49" w:rsidRPr="00A37469" w:rsidRDefault="00233F49" w:rsidP="00234475">
            <w:pPr>
              <w:spacing w:line="276" w:lineRule="auto"/>
              <w:jc w:val="left"/>
              <w:rPr>
                <w:b/>
              </w:rPr>
            </w:pPr>
            <w:r>
              <w:rPr>
                <w:b/>
                <w:noProof/>
              </w:rPr>
              <mc:AlternateContent>
                <mc:Choice Requires="wps">
                  <w:drawing>
                    <wp:anchor distT="0" distB="0" distL="114300" distR="114300" simplePos="0" relativeHeight="251659264" behindDoc="0" locked="0" layoutInCell="1" allowOverlap="1" wp14:anchorId="3A3AF0F5" wp14:editId="023AB59C">
                      <wp:simplePos x="0" y="0"/>
                      <wp:positionH relativeFrom="column">
                        <wp:posOffset>-21211</wp:posOffset>
                      </wp:positionH>
                      <wp:positionV relativeFrom="paragraph">
                        <wp:posOffset>-6350</wp:posOffset>
                      </wp:positionV>
                      <wp:extent cx="4346369" cy="4346369"/>
                      <wp:effectExtent l="0" t="0" r="0" b="0"/>
                      <wp:wrapNone/>
                      <wp:docPr id="8" name="Text Box 8"/>
                      <wp:cNvGraphicFramePr/>
                      <a:graphic xmlns:a="http://schemas.openxmlformats.org/drawingml/2006/main">
                        <a:graphicData uri="http://schemas.microsoft.com/office/word/2010/wordprocessingShape">
                          <wps:wsp>
                            <wps:cNvSpPr txBox="1"/>
                            <wps:spPr>
                              <a:xfrm>
                                <a:off x="0" y="0"/>
                                <a:ext cx="4346369" cy="4346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F49" w:rsidRDefault="00233F49" w:rsidP="00233F49">
                                  <w:pPr>
                                    <w:spacing w:line="276" w:lineRule="auto"/>
                                    <w:jc w:val="left"/>
                                    <w:rPr>
                                      <w:b/>
                                      <w:sz w:val="32"/>
                                      <w:szCs w:val="32"/>
                                    </w:rPr>
                                  </w:pPr>
                                </w:p>
                                <w:p w:rsidR="00233F49" w:rsidRDefault="00233F49" w:rsidP="00233F49">
                                  <w:pPr>
                                    <w:spacing w:line="276" w:lineRule="auto"/>
                                    <w:jc w:val="left"/>
                                    <w:rPr>
                                      <w:b/>
                                      <w:sz w:val="32"/>
                                      <w:szCs w:val="32"/>
                                    </w:rPr>
                                  </w:pPr>
                                </w:p>
                                <w:p w:rsidR="00233F49" w:rsidRDefault="00233F49" w:rsidP="00233F49">
                                  <w:pPr>
                                    <w:spacing w:line="276" w:lineRule="auto"/>
                                    <w:jc w:val="center"/>
                                    <w:rPr>
                                      <w:b/>
                                      <w:sz w:val="32"/>
                                      <w:szCs w:val="32"/>
                                    </w:rPr>
                                  </w:pPr>
                                  <w:r>
                                    <w:rPr>
                                      <w:b/>
                                      <w:sz w:val="32"/>
                                      <w:szCs w:val="32"/>
                                    </w:rPr>
                                    <w:t>T</w:t>
                                  </w:r>
                                  <w:r w:rsidRPr="004C03F5">
                                    <w:rPr>
                                      <w:b/>
                                      <w:sz w:val="32"/>
                                      <w:szCs w:val="32"/>
                                    </w:rPr>
                                    <w:t xml:space="preserve">hank you for </w:t>
                                  </w:r>
                                  <w:r>
                                    <w:rPr>
                                      <w:b/>
                                      <w:sz w:val="32"/>
                                      <w:szCs w:val="32"/>
                                    </w:rPr>
                                    <w:t>y</w:t>
                                  </w:r>
                                  <w:r w:rsidRPr="004C03F5">
                                    <w:rPr>
                                      <w:b/>
                                      <w:sz w:val="32"/>
                                      <w:szCs w:val="32"/>
                                    </w:rPr>
                                    <w:t xml:space="preserve">our </w:t>
                                  </w:r>
                                  <w:r>
                                    <w:rPr>
                                      <w:b/>
                                      <w:sz w:val="32"/>
                                      <w:szCs w:val="32"/>
                                    </w:rPr>
                                    <w:t>feedback.</w:t>
                                  </w:r>
                                </w:p>
                                <w:p w:rsidR="00233F49" w:rsidRDefault="00233F49" w:rsidP="00233F49">
                                  <w:pPr>
                                    <w:spacing w:line="276" w:lineRule="auto"/>
                                    <w:jc w:val="center"/>
                                    <w:rPr>
                                      <w:b/>
                                      <w:sz w:val="32"/>
                                      <w:szCs w:val="32"/>
                                    </w:rPr>
                                  </w:pPr>
                                </w:p>
                                <w:p w:rsidR="00233F49" w:rsidRDefault="00233F49" w:rsidP="00233F49">
                                  <w:pPr>
                                    <w:spacing w:line="276" w:lineRule="auto"/>
                                    <w:jc w:val="center"/>
                                    <w:rPr>
                                      <w:b/>
                                      <w:sz w:val="32"/>
                                      <w:szCs w:val="32"/>
                                    </w:rPr>
                                  </w:pPr>
                                  <w:r w:rsidRPr="004C03F5">
                                    <w:rPr>
                                      <w:b/>
                                      <w:sz w:val="32"/>
                                      <w:szCs w:val="32"/>
                                    </w:rPr>
                                    <w:t>Please return this form to:</w:t>
                                  </w:r>
                                </w:p>
                                <w:p w:rsidR="00233F49" w:rsidRDefault="00233F49" w:rsidP="00233F49">
                                  <w:pPr>
                                    <w:spacing w:line="276" w:lineRule="auto"/>
                                    <w:jc w:val="center"/>
                                    <w:rPr>
                                      <w:sz w:val="32"/>
                                      <w:szCs w:val="32"/>
                                    </w:rPr>
                                  </w:pPr>
                                  <w:r>
                                    <w:rPr>
                                      <w:sz w:val="32"/>
                                      <w:szCs w:val="32"/>
                                    </w:rPr>
                                    <w:t>Gloucestershire County Council</w:t>
                                  </w:r>
                                </w:p>
                                <w:p w:rsidR="00233F49" w:rsidRDefault="00233F49" w:rsidP="00233F49">
                                  <w:pPr>
                                    <w:spacing w:line="276" w:lineRule="auto"/>
                                    <w:jc w:val="center"/>
                                    <w:rPr>
                                      <w:sz w:val="32"/>
                                      <w:szCs w:val="32"/>
                                    </w:rPr>
                                  </w:pPr>
                                  <w:r>
                                    <w:rPr>
                                      <w:sz w:val="32"/>
                                      <w:szCs w:val="32"/>
                                    </w:rPr>
                                    <w:t>Transport Planning</w:t>
                                  </w:r>
                                </w:p>
                                <w:p w:rsidR="00233F49" w:rsidRDefault="00233F49" w:rsidP="00233F49">
                                  <w:pPr>
                                    <w:spacing w:line="276" w:lineRule="auto"/>
                                    <w:jc w:val="center"/>
                                    <w:rPr>
                                      <w:sz w:val="32"/>
                                      <w:szCs w:val="32"/>
                                    </w:rPr>
                                  </w:pPr>
                                  <w:r>
                                    <w:rPr>
                                      <w:sz w:val="32"/>
                                      <w:szCs w:val="32"/>
                                    </w:rPr>
                                    <w:t>Shire Hall</w:t>
                                  </w:r>
                                </w:p>
                                <w:p w:rsidR="00233F49" w:rsidRDefault="00233F49" w:rsidP="00233F49">
                                  <w:pPr>
                                    <w:spacing w:line="276" w:lineRule="auto"/>
                                    <w:jc w:val="center"/>
                                    <w:rPr>
                                      <w:sz w:val="32"/>
                                      <w:szCs w:val="32"/>
                                    </w:rPr>
                                  </w:pPr>
                                  <w:r w:rsidRPr="004C03F5">
                                    <w:rPr>
                                      <w:sz w:val="32"/>
                                      <w:szCs w:val="32"/>
                                    </w:rPr>
                                    <w:t>Westgate Street</w:t>
                                  </w:r>
                                </w:p>
                                <w:p w:rsidR="00233F49" w:rsidRDefault="00233F49" w:rsidP="00233F49">
                                  <w:pPr>
                                    <w:spacing w:line="276" w:lineRule="auto"/>
                                    <w:jc w:val="center"/>
                                    <w:rPr>
                                      <w:sz w:val="32"/>
                                      <w:szCs w:val="32"/>
                                    </w:rPr>
                                  </w:pPr>
                                  <w:r w:rsidRPr="004C03F5">
                                    <w:rPr>
                                      <w:sz w:val="32"/>
                                      <w:szCs w:val="32"/>
                                    </w:rPr>
                                    <w:t>Gloucester</w:t>
                                  </w:r>
                                </w:p>
                                <w:p w:rsidR="00233F49" w:rsidRPr="004C03F5" w:rsidRDefault="00233F49" w:rsidP="00233F49">
                                  <w:pPr>
                                    <w:spacing w:line="276" w:lineRule="auto"/>
                                    <w:jc w:val="center"/>
                                    <w:rPr>
                                      <w:b/>
                                      <w:sz w:val="32"/>
                                      <w:szCs w:val="32"/>
                                    </w:rPr>
                                  </w:pPr>
                                  <w:r w:rsidRPr="004C03F5">
                                    <w:rPr>
                                      <w:sz w:val="32"/>
                                      <w:szCs w:val="32"/>
                                    </w:rPr>
                                    <w:t>GL1 2TH</w:t>
                                  </w:r>
                                </w:p>
                                <w:p w:rsidR="00233F49" w:rsidRDefault="00233F49" w:rsidP="00233F49">
                                  <w:pPr>
                                    <w:jc w:val="center"/>
                                  </w:pPr>
                                </w:p>
                                <w:p w:rsidR="00233F49" w:rsidRPr="00233F49" w:rsidRDefault="00AF1613" w:rsidP="00233F49">
                                  <w:pPr>
                                    <w:jc w:val="center"/>
                                    <w:rPr>
                                      <w:sz w:val="32"/>
                                      <w:szCs w:val="32"/>
                                    </w:rPr>
                                  </w:pPr>
                                  <w:hyperlink r:id="rId12" w:history="1">
                                    <w:r w:rsidR="00233F49" w:rsidRPr="00233F49">
                                      <w:rPr>
                                        <w:rStyle w:val="Hyperlink"/>
                                        <w:sz w:val="32"/>
                                        <w:szCs w:val="32"/>
                                      </w:rPr>
                                      <w:t>ltp@gloucestershire.gov.uk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5pt;margin-top:-.5pt;width:342.25pt;height:34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" fillcolor="white [3201]" stroked="f" strokeweight=".5pt">
                      <v:textbox>
                        <w:txbxContent>
                          <w:p w:rsidR="00233F49" w:rsidRDefault="00233F49" w:rsidP="00233F49">
                            <w:pPr>
                              <w:spacing w:line="276" w:lineRule="auto"/>
                              <w:jc w:val="left"/>
                              <w:rPr>
                                <w:b/>
                                <w:sz w:val="32"/>
                                <w:szCs w:val="32"/>
                              </w:rPr>
                            </w:pPr>
                          </w:p>
                          <w:p w:rsidR="00233F49" w:rsidRDefault="00233F49" w:rsidP="00233F49">
                            <w:pPr>
                              <w:spacing w:line="276" w:lineRule="auto"/>
                              <w:jc w:val="left"/>
                              <w:rPr>
                                <w:b/>
                                <w:sz w:val="32"/>
                                <w:szCs w:val="32"/>
                              </w:rPr>
                            </w:pPr>
                          </w:p>
                          <w:p w:rsidR="00233F49" w:rsidRDefault="00233F49" w:rsidP="00233F49">
                            <w:pPr>
                              <w:spacing w:line="276" w:lineRule="auto"/>
                              <w:jc w:val="center"/>
                              <w:rPr>
                                <w:b/>
                                <w:sz w:val="32"/>
                                <w:szCs w:val="32"/>
                              </w:rPr>
                            </w:pPr>
                            <w:r>
                              <w:rPr>
                                <w:b/>
                                <w:sz w:val="32"/>
                                <w:szCs w:val="32"/>
                              </w:rPr>
                              <w:t>T</w:t>
                            </w:r>
                            <w:r w:rsidRPr="004C03F5">
                              <w:rPr>
                                <w:b/>
                                <w:sz w:val="32"/>
                                <w:szCs w:val="32"/>
                              </w:rPr>
                              <w:t xml:space="preserve">hank you for </w:t>
                            </w:r>
                            <w:r>
                              <w:rPr>
                                <w:b/>
                                <w:sz w:val="32"/>
                                <w:szCs w:val="32"/>
                              </w:rPr>
                              <w:t>y</w:t>
                            </w:r>
                            <w:r w:rsidRPr="004C03F5">
                              <w:rPr>
                                <w:b/>
                                <w:sz w:val="32"/>
                                <w:szCs w:val="32"/>
                              </w:rPr>
                              <w:t xml:space="preserve">our </w:t>
                            </w:r>
                            <w:r>
                              <w:rPr>
                                <w:b/>
                                <w:sz w:val="32"/>
                                <w:szCs w:val="32"/>
                              </w:rPr>
                              <w:t>feedback.</w:t>
                            </w:r>
                          </w:p>
                          <w:p w:rsidR="00233F49" w:rsidRDefault="00233F49" w:rsidP="00233F49">
                            <w:pPr>
                              <w:spacing w:line="276" w:lineRule="auto"/>
                              <w:jc w:val="center"/>
                              <w:rPr>
                                <w:b/>
                                <w:sz w:val="32"/>
                                <w:szCs w:val="32"/>
                              </w:rPr>
                            </w:pPr>
                          </w:p>
                          <w:p w:rsidR="00233F49" w:rsidRDefault="00233F49" w:rsidP="00233F49">
                            <w:pPr>
                              <w:spacing w:line="276" w:lineRule="auto"/>
                              <w:jc w:val="center"/>
                              <w:rPr>
                                <w:b/>
                                <w:sz w:val="32"/>
                                <w:szCs w:val="32"/>
                              </w:rPr>
                            </w:pPr>
                            <w:r w:rsidRPr="004C03F5">
                              <w:rPr>
                                <w:b/>
                                <w:sz w:val="32"/>
                                <w:szCs w:val="32"/>
                              </w:rPr>
                              <w:t>Please return this form to:</w:t>
                            </w:r>
                          </w:p>
                          <w:p w:rsidR="00233F49" w:rsidRDefault="00233F49" w:rsidP="00233F49">
                            <w:pPr>
                              <w:spacing w:line="276" w:lineRule="auto"/>
                              <w:jc w:val="center"/>
                              <w:rPr>
                                <w:sz w:val="32"/>
                                <w:szCs w:val="32"/>
                              </w:rPr>
                            </w:pPr>
                            <w:r>
                              <w:rPr>
                                <w:sz w:val="32"/>
                                <w:szCs w:val="32"/>
                              </w:rPr>
                              <w:t>Gloucestershire County Council</w:t>
                            </w:r>
                          </w:p>
                          <w:p w:rsidR="00233F49" w:rsidRDefault="00233F49" w:rsidP="00233F49">
                            <w:pPr>
                              <w:spacing w:line="276" w:lineRule="auto"/>
                              <w:jc w:val="center"/>
                              <w:rPr>
                                <w:sz w:val="32"/>
                                <w:szCs w:val="32"/>
                              </w:rPr>
                            </w:pPr>
                            <w:r>
                              <w:rPr>
                                <w:sz w:val="32"/>
                                <w:szCs w:val="32"/>
                              </w:rPr>
                              <w:t>Transport Planning</w:t>
                            </w:r>
                          </w:p>
                          <w:p w:rsidR="00233F49" w:rsidRDefault="00233F49" w:rsidP="00233F49">
                            <w:pPr>
                              <w:spacing w:line="276" w:lineRule="auto"/>
                              <w:jc w:val="center"/>
                              <w:rPr>
                                <w:sz w:val="32"/>
                                <w:szCs w:val="32"/>
                              </w:rPr>
                            </w:pPr>
                            <w:r>
                              <w:rPr>
                                <w:sz w:val="32"/>
                                <w:szCs w:val="32"/>
                              </w:rPr>
                              <w:t>Shire Hall</w:t>
                            </w:r>
                          </w:p>
                          <w:p w:rsidR="00233F49" w:rsidRDefault="00233F49" w:rsidP="00233F49">
                            <w:pPr>
                              <w:spacing w:line="276" w:lineRule="auto"/>
                              <w:jc w:val="center"/>
                              <w:rPr>
                                <w:sz w:val="32"/>
                                <w:szCs w:val="32"/>
                              </w:rPr>
                            </w:pPr>
                            <w:r w:rsidRPr="004C03F5">
                              <w:rPr>
                                <w:sz w:val="32"/>
                                <w:szCs w:val="32"/>
                              </w:rPr>
                              <w:t>Westgate Street</w:t>
                            </w:r>
                          </w:p>
                          <w:p w:rsidR="00233F49" w:rsidRDefault="00233F49" w:rsidP="00233F49">
                            <w:pPr>
                              <w:spacing w:line="276" w:lineRule="auto"/>
                              <w:jc w:val="center"/>
                              <w:rPr>
                                <w:sz w:val="32"/>
                                <w:szCs w:val="32"/>
                              </w:rPr>
                            </w:pPr>
                            <w:r w:rsidRPr="004C03F5">
                              <w:rPr>
                                <w:sz w:val="32"/>
                                <w:szCs w:val="32"/>
                              </w:rPr>
                              <w:t>Gloucester</w:t>
                            </w:r>
                          </w:p>
                          <w:p w:rsidR="00233F49" w:rsidRPr="004C03F5" w:rsidRDefault="00233F49" w:rsidP="00233F49">
                            <w:pPr>
                              <w:spacing w:line="276" w:lineRule="auto"/>
                              <w:jc w:val="center"/>
                              <w:rPr>
                                <w:b/>
                                <w:sz w:val="32"/>
                                <w:szCs w:val="32"/>
                              </w:rPr>
                            </w:pPr>
                            <w:r w:rsidRPr="004C03F5">
                              <w:rPr>
                                <w:sz w:val="32"/>
                                <w:szCs w:val="32"/>
                              </w:rPr>
                              <w:t>GL1 2TH</w:t>
                            </w:r>
                          </w:p>
                          <w:p w:rsidR="00233F49" w:rsidRDefault="00233F49" w:rsidP="00233F49">
                            <w:pPr>
                              <w:jc w:val="center"/>
                            </w:pPr>
                          </w:p>
                          <w:p w:rsidR="00233F49" w:rsidRPr="00233F49" w:rsidRDefault="00233F49" w:rsidP="00233F49">
                            <w:pPr>
                              <w:jc w:val="center"/>
                              <w:rPr>
                                <w:sz w:val="32"/>
                                <w:szCs w:val="32"/>
                              </w:rPr>
                            </w:pPr>
                            <w:hyperlink r:id="rId13" w:history="1">
                              <w:r w:rsidRPr="00233F49">
                                <w:rPr>
                                  <w:rStyle w:val="Hyperlink"/>
                                  <w:sz w:val="32"/>
                                  <w:szCs w:val="32"/>
                                </w:rPr>
                                <w:t>ltp@gloucestershire.gov.uk</w:t>
                              </w:r>
                            </w:hyperlink>
                          </w:p>
                        </w:txbxContent>
                      </v:textbox>
                    </v:shape>
                  </w:pict>
                </mc:Fallback>
              </mc:AlternateContent>
            </w:r>
          </w:p>
        </w:tc>
      </w:tr>
      <w:tr w:rsidR="00A66D74" w:rsidRPr="00A37469" w:rsidTr="00233F49">
        <w:trPr>
          <w:trHeight w:val="272"/>
        </w:trPr>
        <w:tc>
          <w:tcPr>
            <w:tcW w:w="6946" w:type="dxa"/>
            <w:gridSpan w:val="4"/>
            <w:vMerge/>
            <w:tcBorders>
              <w:right w:val="single" w:sz="4" w:space="0" w:color="auto"/>
            </w:tcBorders>
          </w:tcPr>
          <w:p w:rsidR="00A66D74" w:rsidRPr="00A37469" w:rsidRDefault="00A66D74" w:rsidP="00234475">
            <w:pPr>
              <w:pStyle w:val="ListParagraph"/>
              <w:ind w:left="0"/>
              <w:jc w:val="left"/>
              <w:rPr>
                <w:b/>
              </w:rPr>
            </w:pPr>
          </w:p>
        </w:tc>
        <w:tc>
          <w:tcPr>
            <w:tcW w:w="284" w:type="dxa"/>
            <w:gridSpan w:val="2"/>
            <w:tcBorders>
              <w:top w:val="nil"/>
              <w:left w:val="single" w:sz="4" w:space="0" w:color="auto"/>
              <w:bottom w:val="nil"/>
              <w:right w:val="nil"/>
            </w:tcBorders>
          </w:tcPr>
          <w:p w:rsidR="00A66D74" w:rsidRPr="00A37469" w:rsidRDefault="00A66D74" w:rsidP="00234475">
            <w:pPr>
              <w:pStyle w:val="ListParagraph"/>
              <w:ind w:left="0"/>
              <w:jc w:val="left"/>
              <w:rPr>
                <w:b/>
              </w:rPr>
            </w:pPr>
          </w:p>
        </w:tc>
        <w:tc>
          <w:tcPr>
            <w:tcW w:w="7028" w:type="dxa"/>
            <w:gridSpan w:val="3"/>
            <w:vMerge/>
            <w:tcBorders>
              <w:top w:val="nil"/>
              <w:left w:val="nil"/>
              <w:bottom w:val="nil"/>
              <w:right w:val="nil"/>
            </w:tcBorders>
          </w:tcPr>
          <w:p w:rsidR="00A66D74" w:rsidRPr="00A37469" w:rsidRDefault="00A66D74" w:rsidP="00234475">
            <w:pPr>
              <w:pStyle w:val="ListParagraph"/>
              <w:ind w:left="0"/>
              <w:jc w:val="left"/>
            </w:pPr>
          </w:p>
        </w:tc>
      </w:tr>
      <w:tr w:rsidR="00A66D74" w:rsidRPr="00A37469" w:rsidTr="00233F49">
        <w:trPr>
          <w:trHeight w:val="272"/>
        </w:trPr>
        <w:tc>
          <w:tcPr>
            <w:tcW w:w="6946" w:type="dxa"/>
            <w:gridSpan w:val="4"/>
            <w:vMerge/>
            <w:tcBorders>
              <w:right w:val="single" w:sz="4" w:space="0" w:color="auto"/>
            </w:tcBorders>
          </w:tcPr>
          <w:p w:rsidR="00A66D74" w:rsidRPr="00611DE3" w:rsidRDefault="00A66D74" w:rsidP="00234475">
            <w:pPr>
              <w:spacing w:line="276" w:lineRule="auto"/>
              <w:jc w:val="left"/>
            </w:pPr>
          </w:p>
        </w:tc>
        <w:tc>
          <w:tcPr>
            <w:tcW w:w="284" w:type="dxa"/>
            <w:gridSpan w:val="2"/>
            <w:tcBorders>
              <w:top w:val="nil"/>
              <w:left w:val="single" w:sz="4" w:space="0" w:color="auto"/>
              <w:bottom w:val="nil"/>
              <w:right w:val="nil"/>
            </w:tcBorders>
          </w:tcPr>
          <w:p w:rsidR="00A66D74" w:rsidRPr="00611DE3" w:rsidRDefault="00A66D74" w:rsidP="00234475">
            <w:pPr>
              <w:spacing w:line="276" w:lineRule="auto"/>
              <w:jc w:val="left"/>
            </w:pPr>
          </w:p>
        </w:tc>
        <w:tc>
          <w:tcPr>
            <w:tcW w:w="3882" w:type="dxa"/>
            <w:gridSpan w:val="2"/>
            <w:tcBorders>
              <w:top w:val="nil"/>
              <w:left w:val="nil"/>
              <w:bottom w:val="nil"/>
              <w:right w:val="nil"/>
            </w:tcBorders>
          </w:tcPr>
          <w:p w:rsidR="00233F49" w:rsidRPr="00A37469" w:rsidRDefault="00233F49" w:rsidP="00436F86">
            <w:pPr>
              <w:pStyle w:val="ListParagraph"/>
              <w:ind w:left="0"/>
              <w:jc w:val="left"/>
            </w:pPr>
          </w:p>
        </w:tc>
        <w:tc>
          <w:tcPr>
            <w:tcW w:w="3146" w:type="dxa"/>
            <w:tcBorders>
              <w:top w:val="nil"/>
              <w:left w:val="nil"/>
              <w:bottom w:val="nil"/>
              <w:right w:val="nil"/>
            </w:tcBorders>
          </w:tcPr>
          <w:p w:rsidR="00A66D74" w:rsidRPr="00A37469" w:rsidRDefault="00A66D74" w:rsidP="00234475">
            <w:pPr>
              <w:spacing w:line="276" w:lineRule="auto"/>
              <w:jc w:val="left"/>
              <w:rPr>
                <w:b/>
              </w:rPr>
            </w:pPr>
          </w:p>
        </w:tc>
      </w:tr>
      <w:tr w:rsidR="00A66D74" w:rsidRPr="00A37469" w:rsidTr="00233F49">
        <w:trPr>
          <w:trHeight w:val="272"/>
        </w:trPr>
        <w:tc>
          <w:tcPr>
            <w:tcW w:w="6946" w:type="dxa"/>
            <w:gridSpan w:val="4"/>
            <w:vMerge/>
            <w:tcBorders>
              <w:bottom w:val="single" w:sz="4" w:space="0" w:color="auto"/>
              <w:right w:val="single" w:sz="4" w:space="0" w:color="auto"/>
            </w:tcBorders>
          </w:tcPr>
          <w:p w:rsidR="00A66D74" w:rsidRPr="00611DE3" w:rsidRDefault="00A66D74" w:rsidP="00234475">
            <w:pPr>
              <w:spacing w:line="276" w:lineRule="auto"/>
              <w:jc w:val="left"/>
            </w:pPr>
          </w:p>
        </w:tc>
        <w:tc>
          <w:tcPr>
            <w:tcW w:w="284" w:type="dxa"/>
            <w:gridSpan w:val="2"/>
            <w:tcBorders>
              <w:top w:val="nil"/>
              <w:left w:val="single" w:sz="4" w:space="0" w:color="auto"/>
              <w:bottom w:val="nil"/>
              <w:right w:val="nil"/>
            </w:tcBorders>
          </w:tcPr>
          <w:p w:rsidR="00A66D74" w:rsidRPr="00611DE3" w:rsidRDefault="00A66D74" w:rsidP="00234475">
            <w:pPr>
              <w:spacing w:line="276" w:lineRule="auto"/>
              <w:jc w:val="left"/>
            </w:pPr>
          </w:p>
        </w:tc>
        <w:tc>
          <w:tcPr>
            <w:tcW w:w="3882" w:type="dxa"/>
            <w:gridSpan w:val="2"/>
            <w:tcBorders>
              <w:top w:val="nil"/>
              <w:left w:val="nil"/>
              <w:bottom w:val="nil"/>
              <w:right w:val="nil"/>
            </w:tcBorders>
          </w:tcPr>
          <w:p w:rsidR="00A66D74" w:rsidRPr="00A66D74" w:rsidRDefault="00A66D74" w:rsidP="00436F86">
            <w:pPr>
              <w:spacing w:line="276" w:lineRule="auto"/>
              <w:jc w:val="left"/>
            </w:pPr>
          </w:p>
        </w:tc>
        <w:tc>
          <w:tcPr>
            <w:tcW w:w="3146" w:type="dxa"/>
            <w:tcBorders>
              <w:top w:val="nil"/>
              <w:left w:val="nil"/>
              <w:bottom w:val="nil"/>
              <w:right w:val="nil"/>
            </w:tcBorders>
          </w:tcPr>
          <w:p w:rsidR="00A66D74" w:rsidRPr="00A37469" w:rsidRDefault="00A66D74" w:rsidP="00234475">
            <w:pPr>
              <w:spacing w:line="276" w:lineRule="auto"/>
              <w:jc w:val="left"/>
              <w:rPr>
                <w:b/>
              </w:rPr>
            </w:pPr>
          </w:p>
        </w:tc>
      </w:tr>
      <w:tr w:rsidR="00A66D74" w:rsidRPr="00A37469" w:rsidTr="00233F49">
        <w:trPr>
          <w:trHeight w:val="272"/>
        </w:trPr>
        <w:tc>
          <w:tcPr>
            <w:tcW w:w="3317" w:type="dxa"/>
            <w:tcBorders>
              <w:top w:val="single" w:sz="4" w:space="0" w:color="auto"/>
              <w:right w:val="single" w:sz="4" w:space="0" w:color="auto"/>
            </w:tcBorders>
          </w:tcPr>
          <w:p w:rsidR="00A66D74" w:rsidRPr="00A37469" w:rsidRDefault="00A66D74" w:rsidP="00234475">
            <w:pPr>
              <w:jc w:val="left"/>
            </w:pPr>
            <w:r>
              <w:t>White</w:t>
            </w:r>
          </w:p>
        </w:tc>
        <w:tc>
          <w:tcPr>
            <w:tcW w:w="3629" w:type="dxa"/>
            <w:gridSpan w:val="3"/>
            <w:tcBorders>
              <w:top w:val="single" w:sz="4" w:space="0" w:color="auto"/>
              <w:right w:val="single" w:sz="4" w:space="0" w:color="auto"/>
            </w:tcBorders>
          </w:tcPr>
          <w:p w:rsidR="00A66D74" w:rsidRPr="00A37469" w:rsidRDefault="00A66D74" w:rsidP="00234475">
            <w:pPr>
              <w:jc w:val="left"/>
            </w:pPr>
          </w:p>
        </w:tc>
        <w:tc>
          <w:tcPr>
            <w:tcW w:w="284" w:type="dxa"/>
            <w:gridSpan w:val="2"/>
            <w:tcBorders>
              <w:top w:val="nil"/>
              <w:left w:val="single" w:sz="4" w:space="0" w:color="auto"/>
              <w:bottom w:val="nil"/>
              <w:right w:val="nil"/>
            </w:tcBorders>
          </w:tcPr>
          <w:p w:rsidR="00A66D74" w:rsidRPr="00A66D74" w:rsidRDefault="00A66D74" w:rsidP="00436F86">
            <w:pPr>
              <w:spacing w:line="276" w:lineRule="auto"/>
              <w:jc w:val="left"/>
            </w:pPr>
          </w:p>
        </w:tc>
        <w:tc>
          <w:tcPr>
            <w:tcW w:w="3882" w:type="dxa"/>
            <w:gridSpan w:val="2"/>
            <w:tcBorders>
              <w:top w:val="nil"/>
              <w:left w:val="nil"/>
              <w:bottom w:val="nil"/>
              <w:right w:val="nil"/>
            </w:tcBorders>
          </w:tcPr>
          <w:p w:rsidR="00A66D74" w:rsidRPr="00A66D74" w:rsidRDefault="00A66D74" w:rsidP="00436F86">
            <w:pPr>
              <w:spacing w:line="276" w:lineRule="auto"/>
              <w:jc w:val="left"/>
            </w:pPr>
          </w:p>
        </w:tc>
        <w:tc>
          <w:tcPr>
            <w:tcW w:w="3146" w:type="dxa"/>
            <w:tcBorders>
              <w:top w:val="nil"/>
              <w:left w:val="nil"/>
              <w:bottom w:val="nil"/>
              <w:right w:val="nil"/>
            </w:tcBorders>
          </w:tcPr>
          <w:p w:rsidR="00A66D74" w:rsidRPr="00234475" w:rsidRDefault="00A66D74" w:rsidP="00234475">
            <w:pPr>
              <w:jc w:val="left"/>
              <w:rPr>
                <w:b/>
              </w:rPr>
            </w:pPr>
          </w:p>
        </w:tc>
      </w:tr>
      <w:tr w:rsidR="00A66D74" w:rsidRPr="00A37469" w:rsidTr="00233F49">
        <w:trPr>
          <w:trHeight w:val="272"/>
        </w:trPr>
        <w:tc>
          <w:tcPr>
            <w:tcW w:w="3317" w:type="dxa"/>
          </w:tcPr>
          <w:p w:rsidR="00A66D74" w:rsidRDefault="00A66D74" w:rsidP="00234475">
            <w:pPr>
              <w:jc w:val="left"/>
            </w:pPr>
            <w:r>
              <w:t>Mixed/multiple ethnic groups</w:t>
            </w:r>
          </w:p>
        </w:tc>
        <w:tc>
          <w:tcPr>
            <w:tcW w:w="3629" w:type="dxa"/>
            <w:gridSpan w:val="3"/>
            <w:tcBorders>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Pr="00A66D74" w:rsidRDefault="00A66D74" w:rsidP="00436F86">
            <w:pPr>
              <w:jc w:val="left"/>
            </w:pPr>
          </w:p>
        </w:tc>
        <w:tc>
          <w:tcPr>
            <w:tcW w:w="3882" w:type="dxa"/>
            <w:gridSpan w:val="2"/>
            <w:tcBorders>
              <w:top w:val="nil"/>
              <w:left w:val="nil"/>
              <w:bottom w:val="nil"/>
              <w:right w:val="nil"/>
            </w:tcBorders>
          </w:tcPr>
          <w:p w:rsidR="00A66D74" w:rsidRP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Pr>
          <w:p w:rsidR="00A66D74" w:rsidRDefault="00A66D74" w:rsidP="00234475">
            <w:pPr>
              <w:jc w:val="left"/>
            </w:pPr>
            <w:r>
              <w:t>Asian</w:t>
            </w:r>
          </w:p>
        </w:tc>
        <w:tc>
          <w:tcPr>
            <w:tcW w:w="3629" w:type="dxa"/>
            <w:gridSpan w:val="3"/>
            <w:tcBorders>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Pr="00A66D74" w:rsidRDefault="00A66D74" w:rsidP="00436F86">
            <w:pPr>
              <w:jc w:val="left"/>
            </w:pPr>
          </w:p>
        </w:tc>
        <w:tc>
          <w:tcPr>
            <w:tcW w:w="3882" w:type="dxa"/>
            <w:gridSpan w:val="2"/>
            <w:tcBorders>
              <w:top w:val="nil"/>
              <w:left w:val="nil"/>
              <w:bottom w:val="nil"/>
              <w:right w:val="nil"/>
            </w:tcBorders>
          </w:tcPr>
          <w:p w:rsidR="00A66D74" w:rsidRP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bottom w:val="single" w:sz="4" w:space="0" w:color="auto"/>
            </w:tcBorders>
          </w:tcPr>
          <w:p w:rsidR="00A66D74" w:rsidRDefault="00A66D74" w:rsidP="00234475">
            <w:pPr>
              <w:jc w:val="left"/>
            </w:pPr>
            <w:r>
              <w:t>Black</w:t>
            </w:r>
          </w:p>
        </w:tc>
        <w:tc>
          <w:tcPr>
            <w:tcW w:w="3629" w:type="dxa"/>
            <w:gridSpan w:val="3"/>
            <w:tcBorders>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Pr="00A66D74" w:rsidRDefault="00A66D74" w:rsidP="00436F86">
            <w:pPr>
              <w:jc w:val="left"/>
            </w:pPr>
          </w:p>
        </w:tc>
        <w:tc>
          <w:tcPr>
            <w:tcW w:w="3882" w:type="dxa"/>
            <w:gridSpan w:val="2"/>
            <w:tcBorders>
              <w:top w:val="nil"/>
              <w:left w:val="nil"/>
              <w:bottom w:val="nil"/>
              <w:right w:val="nil"/>
            </w:tcBorders>
          </w:tcPr>
          <w:p w:rsidR="00A66D74" w:rsidRP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Other</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Pr="00A66D74" w:rsidRDefault="00A66D74" w:rsidP="00436F86">
            <w:pPr>
              <w:jc w:val="left"/>
              <w:rPr>
                <w:b/>
              </w:rPr>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Prefer not to say</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Pr="00A66D74" w:rsidRDefault="00A66D74" w:rsidP="00436F86">
            <w:pPr>
              <w:jc w:val="left"/>
              <w:rPr>
                <w:b/>
              </w:rPr>
            </w:pPr>
          </w:p>
        </w:tc>
        <w:tc>
          <w:tcPr>
            <w:tcW w:w="7028" w:type="dxa"/>
            <w:gridSpan w:val="3"/>
            <w:vMerge w:val="restart"/>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nil"/>
              <w:bottom w:val="single" w:sz="4" w:space="0" w:color="auto"/>
              <w:right w:val="nil"/>
            </w:tcBorders>
          </w:tcPr>
          <w:p w:rsidR="00A66D74" w:rsidRDefault="00A66D74" w:rsidP="00234475">
            <w:pPr>
              <w:jc w:val="left"/>
            </w:pPr>
          </w:p>
        </w:tc>
        <w:tc>
          <w:tcPr>
            <w:tcW w:w="3629" w:type="dxa"/>
            <w:gridSpan w:val="3"/>
            <w:tcBorders>
              <w:top w:val="single" w:sz="4" w:space="0" w:color="auto"/>
              <w:left w:val="nil"/>
              <w:bottom w:val="single" w:sz="4" w:space="0" w:color="auto"/>
              <w:right w:val="nil"/>
            </w:tcBorders>
          </w:tcPr>
          <w:p w:rsidR="00A66D74" w:rsidRDefault="00A66D74" w:rsidP="00234475">
            <w:pPr>
              <w:jc w:val="left"/>
            </w:pPr>
          </w:p>
        </w:tc>
        <w:tc>
          <w:tcPr>
            <w:tcW w:w="284" w:type="dxa"/>
            <w:gridSpan w:val="2"/>
            <w:tcBorders>
              <w:top w:val="nil"/>
              <w:left w:val="nil"/>
              <w:bottom w:val="nil"/>
              <w:right w:val="nil"/>
            </w:tcBorders>
          </w:tcPr>
          <w:p w:rsidR="00A66D74" w:rsidRDefault="00A66D74" w:rsidP="00436F86">
            <w:pPr>
              <w:jc w:val="left"/>
            </w:pPr>
          </w:p>
        </w:tc>
        <w:tc>
          <w:tcPr>
            <w:tcW w:w="7028" w:type="dxa"/>
            <w:gridSpan w:val="3"/>
            <w:vMerge/>
            <w:tcBorders>
              <w:top w:val="nil"/>
              <w:left w:val="nil"/>
              <w:bottom w:val="nil"/>
              <w:right w:val="nil"/>
            </w:tcBorders>
          </w:tcPr>
          <w:p w:rsidR="00A66D74" w:rsidRDefault="00A66D74" w:rsidP="00436F86">
            <w:pPr>
              <w:jc w:val="left"/>
            </w:pPr>
          </w:p>
        </w:tc>
      </w:tr>
      <w:tr w:rsidR="00A66D74" w:rsidRPr="00A37469" w:rsidTr="00233F49">
        <w:trPr>
          <w:trHeight w:val="272"/>
        </w:trPr>
        <w:tc>
          <w:tcPr>
            <w:tcW w:w="6946" w:type="dxa"/>
            <w:gridSpan w:val="4"/>
            <w:vMerge w:val="restart"/>
            <w:tcBorders>
              <w:top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6946" w:type="dxa"/>
            <w:gridSpan w:val="4"/>
            <w:vMerge/>
            <w:tcBorders>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bottom w:val="single" w:sz="4" w:space="0" w:color="auto"/>
            </w:tcBorders>
          </w:tcPr>
          <w:p w:rsidR="00A66D74" w:rsidRDefault="00A66D74" w:rsidP="00234475">
            <w:pPr>
              <w:jc w:val="left"/>
            </w:pPr>
            <w:r>
              <w:t>Yes</w:t>
            </w:r>
          </w:p>
        </w:tc>
        <w:tc>
          <w:tcPr>
            <w:tcW w:w="3629" w:type="dxa"/>
            <w:gridSpan w:val="3"/>
            <w:tcBorders>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No</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Prefer not to say</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6946" w:type="dxa"/>
            <w:gridSpan w:val="4"/>
            <w:vMerge w:val="restart"/>
            <w:tcBorders>
              <w:top w:val="single" w:sz="4" w:space="0" w:color="auto"/>
              <w:left w:val="single" w:sz="4" w:space="0" w:color="auto"/>
              <w:right w:val="single" w:sz="4" w:space="0" w:color="auto"/>
            </w:tcBorders>
          </w:tcPr>
          <w:p w:rsidR="00A66D74" w:rsidRPr="00A00207" w:rsidRDefault="00A66D74" w:rsidP="00234475">
            <w:pPr>
              <w:jc w:val="left"/>
              <w:rPr>
                <w:b/>
              </w:rPr>
            </w:pPr>
            <w:r w:rsidRPr="00A00207">
              <w:rPr>
                <w:b/>
              </w:rPr>
              <w:t>Disability type:</w:t>
            </w:r>
          </w:p>
          <w:p w:rsidR="00A66D74" w:rsidRDefault="00A66D74" w:rsidP="00234475">
            <w:pPr>
              <w:jc w:val="left"/>
            </w:pPr>
            <w:r>
              <w:t>Please select all that apply</w:t>
            </w: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6946" w:type="dxa"/>
            <w:gridSpan w:val="4"/>
            <w:vMerge/>
            <w:tcBorders>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Mobility (getting around)</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Hearing</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436F86">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233F49">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Eyesight</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tr w:rsidR="00A66D74" w:rsidRPr="00A37469" w:rsidTr="00367B4F">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Using hands/fingers</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7028" w:type="dxa"/>
            <w:gridSpan w:val="3"/>
            <w:vMerge w:val="restart"/>
            <w:tcBorders>
              <w:top w:val="nil"/>
              <w:left w:val="nil"/>
              <w:bottom w:val="nil"/>
              <w:right w:val="nil"/>
            </w:tcBorders>
          </w:tcPr>
          <w:p w:rsidR="00A66D74" w:rsidRPr="00A66D74" w:rsidRDefault="00A66D74" w:rsidP="00234475">
            <w:pPr>
              <w:jc w:val="left"/>
            </w:pPr>
          </w:p>
        </w:tc>
      </w:tr>
      <w:tr w:rsidR="00A66D74" w:rsidRPr="00A37469" w:rsidTr="00367B4F">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Learning difficulty</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7028" w:type="dxa"/>
            <w:gridSpan w:val="3"/>
            <w:vMerge/>
            <w:tcBorders>
              <w:top w:val="nil"/>
              <w:left w:val="nil"/>
              <w:bottom w:val="nil"/>
              <w:right w:val="nil"/>
            </w:tcBorders>
          </w:tcPr>
          <w:p w:rsidR="00A66D74" w:rsidRDefault="00A66D74" w:rsidP="00234475">
            <w:pPr>
              <w:jc w:val="left"/>
            </w:pPr>
          </w:p>
        </w:tc>
      </w:tr>
      <w:tr w:rsidR="00A66D74" w:rsidRPr="00A37469" w:rsidTr="00367B4F">
        <w:trPr>
          <w:trHeight w:val="272"/>
        </w:trPr>
        <w:tc>
          <w:tcPr>
            <w:tcW w:w="3317" w:type="dxa"/>
            <w:tcBorders>
              <w:top w:val="single" w:sz="4" w:space="0" w:color="auto"/>
              <w:left w:val="single" w:sz="4" w:space="0" w:color="auto"/>
              <w:bottom w:val="single" w:sz="4" w:space="0" w:color="auto"/>
              <w:right w:val="single" w:sz="4" w:space="0" w:color="auto"/>
            </w:tcBorders>
          </w:tcPr>
          <w:p w:rsidR="00A66D74" w:rsidRDefault="00A66D74" w:rsidP="00234475">
            <w:pPr>
              <w:jc w:val="left"/>
            </w:pPr>
            <w:r>
              <w:t>Mental health</w:t>
            </w:r>
          </w:p>
        </w:tc>
        <w:tc>
          <w:tcPr>
            <w:tcW w:w="3629" w:type="dxa"/>
            <w:gridSpan w:val="3"/>
            <w:tcBorders>
              <w:top w:val="single" w:sz="4" w:space="0" w:color="auto"/>
              <w:left w:val="single" w:sz="4" w:space="0" w:color="auto"/>
              <w:bottom w:val="single" w:sz="4" w:space="0" w:color="auto"/>
              <w:right w:val="single" w:sz="4" w:space="0" w:color="auto"/>
            </w:tcBorders>
          </w:tcPr>
          <w:p w:rsidR="00A66D74" w:rsidRDefault="00A66D74" w:rsidP="00234475">
            <w:pPr>
              <w:jc w:val="left"/>
            </w:pPr>
          </w:p>
        </w:tc>
        <w:tc>
          <w:tcPr>
            <w:tcW w:w="284" w:type="dxa"/>
            <w:gridSpan w:val="2"/>
            <w:tcBorders>
              <w:top w:val="nil"/>
              <w:left w:val="single" w:sz="4" w:space="0" w:color="auto"/>
              <w:bottom w:val="nil"/>
              <w:right w:val="nil"/>
            </w:tcBorders>
          </w:tcPr>
          <w:p w:rsidR="00A66D74" w:rsidRDefault="00A66D74" w:rsidP="00234475">
            <w:pPr>
              <w:jc w:val="left"/>
            </w:pPr>
          </w:p>
        </w:tc>
        <w:tc>
          <w:tcPr>
            <w:tcW w:w="3882" w:type="dxa"/>
            <w:gridSpan w:val="2"/>
            <w:tcBorders>
              <w:top w:val="nil"/>
              <w:left w:val="nil"/>
              <w:bottom w:val="nil"/>
              <w:right w:val="nil"/>
            </w:tcBorders>
          </w:tcPr>
          <w:p w:rsidR="00A66D74" w:rsidRDefault="00A66D74" w:rsidP="00436F86">
            <w:pPr>
              <w:jc w:val="left"/>
            </w:pPr>
          </w:p>
        </w:tc>
        <w:tc>
          <w:tcPr>
            <w:tcW w:w="3146" w:type="dxa"/>
            <w:tcBorders>
              <w:top w:val="nil"/>
              <w:left w:val="nil"/>
              <w:bottom w:val="nil"/>
              <w:right w:val="nil"/>
            </w:tcBorders>
          </w:tcPr>
          <w:p w:rsidR="00A66D74" w:rsidRDefault="00A66D74" w:rsidP="00234475">
            <w:pPr>
              <w:jc w:val="left"/>
            </w:pPr>
          </w:p>
        </w:tc>
      </w:tr>
      <w:bookmarkEnd w:id="5"/>
    </w:tbl>
    <w:p w:rsidR="008B2138" w:rsidRDefault="008B2138" w:rsidP="00A37469">
      <w:pPr>
        <w:spacing w:line="276" w:lineRule="auto"/>
        <w:jc w:val="left"/>
      </w:pPr>
    </w:p>
    <w:sectPr w:rsidR="008B2138" w:rsidSect="001F5F09">
      <w:type w:val="continuous"/>
      <w:pgSz w:w="16838" w:h="11906" w:orient="landscape"/>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53" w:rsidRDefault="00465F53" w:rsidP="00E4471D">
      <w:r>
        <w:separator/>
      </w:r>
    </w:p>
  </w:endnote>
  <w:endnote w:type="continuationSeparator" w:id="0">
    <w:p w:rsidR="00465F53" w:rsidRDefault="00465F53" w:rsidP="00E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53" w:rsidRPr="00A53A1E" w:rsidRDefault="00465F53" w:rsidP="00A53A1E">
    <w:pPr>
      <w:pStyle w:val="Footer"/>
      <w:tabs>
        <w:tab w:val="clear" w:pos="4513"/>
        <w:tab w:val="clear" w:pos="9026"/>
        <w:tab w:val="right" w:pos="13608"/>
      </w:tabs>
      <w:ind w:firstLine="6237"/>
      <w:rPr>
        <w:b/>
      </w:rPr>
    </w:pPr>
    <w:r w:rsidRPr="00A53A1E">
      <w:rPr>
        <w:b/>
        <w:noProof/>
        <w:lang w:eastAsia="en-GB"/>
      </w:rPr>
      <w:drawing>
        <wp:anchor distT="0" distB="0" distL="114300" distR="114300" simplePos="0" relativeHeight="251660288" behindDoc="1" locked="0" layoutInCell="1" allowOverlap="1" wp14:anchorId="50B7C563" wp14:editId="351C3E42">
          <wp:simplePos x="0" y="0"/>
          <wp:positionH relativeFrom="column">
            <wp:posOffset>4892634</wp:posOffset>
          </wp:positionH>
          <wp:positionV relativeFrom="paragraph">
            <wp:posOffset>-325359</wp:posOffset>
          </wp:positionV>
          <wp:extent cx="4001984" cy="6174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20706"/>
                  <a:stretch/>
                </pic:blipFill>
                <pic:spPr bwMode="auto">
                  <a:xfrm>
                    <a:off x="0" y="0"/>
                    <a:ext cx="4001984" cy="617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3A1E">
      <w:rPr>
        <w:b/>
        <w:noProof/>
        <w:lang w:eastAsia="en-GB"/>
      </w:rPr>
      <w:drawing>
        <wp:anchor distT="0" distB="0" distL="114300" distR="114300" simplePos="0" relativeHeight="251658240" behindDoc="1" locked="0" layoutInCell="1" allowOverlap="1" wp14:anchorId="178D34E8" wp14:editId="1F337456">
          <wp:simplePos x="0" y="0"/>
          <wp:positionH relativeFrom="column">
            <wp:posOffset>-100685</wp:posOffset>
          </wp:positionH>
          <wp:positionV relativeFrom="paragraph">
            <wp:posOffset>-325120</wp:posOffset>
          </wp:positionV>
          <wp:extent cx="5045547" cy="617517"/>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547" cy="617517"/>
                  </a:xfrm>
                  <a:prstGeom prst="rect">
                    <a:avLst/>
                  </a:prstGeom>
                  <a:noFill/>
                </pic:spPr>
              </pic:pic>
            </a:graphicData>
          </a:graphic>
          <wp14:sizeRelH relativeFrom="page">
            <wp14:pctWidth>0</wp14:pctWidth>
          </wp14:sizeRelH>
          <wp14:sizeRelV relativeFrom="page">
            <wp14:pctHeight>0</wp14:pctHeight>
          </wp14:sizeRelV>
        </wp:anchor>
      </w:drawing>
    </w:r>
    <w:r w:rsidRPr="00A53A1E">
      <w:rPr>
        <w:b/>
      </w:rPr>
      <w:t xml:space="preserve">Page </w:t>
    </w:r>
    <w:r w:rsidRPr="00A53A1E">
      <w:rPr>
        <w:b/>
      </w:rPr>
      <w:fldChar w:fldCharType="begin"/>
    </w:r>
    <w:r w:rsidRPr="00A53A1E">
      <w:rPr>
        <w:b/>
      </w:rPr>
      <w:instrText xml:space="preserve"> PAGE   \* MERGEFORMAT </w:instrText>
    </w:r>
    <w:r w:rsidRPr="00A53A1E">
      <w:rPr>
        <w:b/>
      </w:rPr>
      <w:fldChar w:fldCharType="separate"/>
    </w:r>
    <w:r w:rsidR="00AF1613">
      <w:rPr>
        <w:b/>
        <w:noProof/>
      </w:rPr>
      <w:t>1</w:t>
    </w:r>
    <w:r w:rsidRPr="00A53A1E">
      <w:rPr>
        <w:b/>
      </w:rPr>
      <w:fldChar w:fldCharType="end"/>
    </w:r>
    <w:r w:rsidRPr="00A53A1E">
      <w:rPr>
        <w:b/>
      </w:rPr>
      <w:t xml:space="preserve"> of </w:t>
    </w:r>
    <w:r w:rsidRPr="00A53A1E">
      <w:rPr>
        <w:b/>
      </w:rPr>
      <w:fldChar w:fldCharType="begin"/>
    </w:r>
    <w:r w:rsidRPr="00A53A1E">
      <w:rPr>
        <w:b/>
      </w:rPr>
      <w:instrText xml:space="preserve"> NUMPAGES   \* MERGEFORMAT </w:instrText>
    </w:r>
    <w:r w:rsidRPr="00A53A1E">
      <w:rPr>
        <w:b/>
      </w:rPr>
      <w:fldChar w:fldCharType="separate"/>
    </w:r>
    <w:r w:rsidR="00AF1613">
      <w:rPr>
        <w:b/>
        <w:noProof/>
      </w:rPr>
      <w:t>14</w:t>
    </w:r>
    <w:r w:rsidRPr="00A53A1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53" w:rsidRDefault="00465F53" w:rsidP="00E4471D">
      <w:r>
        <w:separator/>
      </w:r>
    </w:p>
  </w:footnote>
  <w:footnote w:type="continuationSeparator" w:id="0">
    <w:p w:rsidR="00465F53" w:rsidRDefault="00465F53" w:rsidP="00E4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53" w:rsidRPr="00B62A02" w:rsidRDefault="00465F53" w:rsidP="00436F86">
    <w:pPr>
      <w:pStyle w:val="Heading1"/>
      <w:rPr>
        <w:sz w:val="24"/>
        <w:szCs w:val="24"/>
      </w:rPr>
    </w:pPr>
    <w:r w:rsidRPr="00B62A02">
      <w:rPr>
        <w:sz w:val="24"/>
        <w:szCs w:val="24"/>
      </w:rPr>
      <w:t xml:space="preserve">Local Transport Plan </w:t>
    </w:r>
    <w:r>
      <w:rPr>
        <w:sz w:val="24"/>
        <w:szCs w:val="24"/>
      </w:rPr>
      <w:t xml:space="preserve">consultation </w:t>
    </w:r>
    <w:r w:rsidRPr="00B62A02">
      <w:rPr>
        <w:sz w:val="24"/>
        <w:szCs w:val="24"/>
      </w:rPr>
      <w:t>for plan period 2015 - 2041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CF"/>
    <w:multiLevelType w:val="hybridMultilevel"/>
    <w:tmpl w:val="282EB8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52CF94C">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5405"/>
    <w:multiLevelType w:val="hybridMultilevel"/>
    <w:tmpl w:val="CCC07776"/>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
    <w:nsid w:val="13CE0CA4"/>
    <w:multiLevelType w:val="hybridMultilevel"/>
    <w:tmpl w:val="51A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025EF"/>
    <w:multiLevelType w:val="hybridMultilevel"/>
    <w:tmpl w:val="EC5A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77BF7"/>
    <w:multiLevelType w:val="hybridMultilevel"/>
    <w:tmpl w:val="32068F9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3265B"/>
    <w:multiLevelType w:val="multilevel"/>
    <w:tmpl w:val="4C48D4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3DC29A0"/>
    <w:multiLevelType w:val="hybridMultilevel"/>
    <w:tmpl w:val="496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F27AB"/>
    <w:multiLevelType w:val="hybridMultilevel"/>
    <w:tmpl w:val="8DFC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02485"/>
    <w:multiLevelType w:val="hybridMultilevel"/>
    <w:tmpl w:val="47EE0514"/>
    <w:lvl w:ilvl="0" w:tplc="08090001">
      <w:start w:val="1"/>
      <w:numFmt w:val="bullet"/>
      <w:lvlText w:val=""/>
      <w:lvlJc w:val="left"/>
      <w:pPr>
        <w:ind w:left="720" w:hanging="360"/>
      </w:pPr>
      <w:rPr>
        <w:rFonts w:ascii="Symbol" w:hAnsi="Symbol" w:hint="default"/>
      </w:rPr>
    </w:lvl>
    <w:lvl w:ilvl="1" w:tplc="A0A8C816">
      <w:numFmt w:val="bullet"/>
      <w:lvlText w:val="-"/>
      <w:lvlJc w:val="left"/>
      <w:pPr>
        <w:ind w:left="1440" w:hanging="360"/>
      </w:pPr>
      <w:rPr>
        <w:rFonts w:ascii="Calibri" w:eastAsiaTheme="minorEastAsia" w:hAnsi="Calibri" w:cstheme="minorBidi" w:hint="default"/>
      </w:rPr>
    </w:lvl>
    <w:lvl w:ilvl="2" w:tplc="04DA612E">
      <w:numFmt w:val="bullet"/>
      <w:lvlText w:val="–"/>
      <w:lvlJc w:val="left"/>
      <w:pPr>
        <w:ind w:left="2160" w:hanging="360"/>
      </w:pPr>
      <w:rPr>
        <w:rFonts w:ascii="Calibri" w:eastAsiaTheme="minorEastAsia"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97945"/>
    <w:multiLevelType w:val="hybridMultilevel"/>
    <w:tmpl w:val="4DF04D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452CF94C">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D66904"/>
    <w:multiLevelType w:val="hybridMultilevel"/>
    <w:tmpl w:val="30AEE83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FD2E59"/>
    <w:multiLevelType w:val="hybridMultilevel"/>
    <w:tmpl w:val="776E38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701B135A"/>
    <w:multiLevelType w:val="hybridMultilevel"/>
    <w:tmpl w:val="464EA7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727006A3"/>
    <w:multiLevelType w:val="multilevel"/>
    <w:tmpl w:val="88BAE7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773E4B52"/>
    <w:multiLevelType w:val="multilevel"/>
    <w:tmpl w:val="542C9EAC"/>
    <w:lvl w:ilvl="0">
      <w:start w:val="1"/>
      <w:numFmt w:val="decimal"/>
      <w:pStyle w:val="Title"/>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6"/>
  </w:num>
  <w:num w:numId="3">
    <w:abstractNumId w:val="13"/>
  </w:num>
  <w:num w:numId="4">
    <w:abstractNumId w:val="7"/>
  </w:num>
  <w:num w:numId="5">
    <w:abstractNumId w:val="1"/>
  </w:num>
  <w:num w:numId="6">
    <w:abstractNumId w:val="5"/>
  </w:num>
  <w:num w:numId="7">
    <w:abstractNumId w:val="2"/>
  </w:num>
  <w:num w:numId="8">
    <w:abstractNumId w:val="14"/>
  </w:num>
  <w:num w:numId="9">
    <w:abstractNumId w:val="3"/>
  </w:num>
  <w:num w:numId="10">
    <w:abstractNumId w:val="11"/>
  </w:num>
  <w:num w:numId="11">
    <w:abstractNumId w:val="8"/>
  </w:num>
  <w:num w:numId="12">
    <w:abstractNumId w:val="4"/>
  </w:num>
  <w:num w:numId="13">
    <w:abstractNumId w:val="9"/>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1D"/>
    <w:rsid w:val="0001050A"/>
    <w:rsid w:val="00060E37"/>
    <w:rsid w:val="0007702D"/>
    <w:rsid w:val="000C42E4"/>
    <w:rsid w:val="000F0016"/>
    <w:rsid w:val="000F1E84"/>
    <w:rsid w:val="000F7979"/>
    <w:rsid w:val="001004F0"/>
    <w:rsid w:val="00106843"/>
    <w:rsid w:val="001644FA"/>
    <w:rsid w:val="001B54AB"/>
    <w:rsid w:val="001B54F8"/>
    <w:rsid w:val="001B62DF"/>
    <w:rsid w:val="001F5F09"/>
    <w:rsid w:val="00233F49"/>
    <w:rsid w:val="00234475"/>
    <w:rsid w:val="002622E8"/>
    <w:rsid w:val="0026364A"/>
    <w:rsid w:val="002F1C30"/>
    <w:rsid w:val="00305F27"/>
    <w:rsid w:val="00350F6B"/>
    <w:rsid w:val="003544A4"/>
    <w:rsid w:val="00367B4F"/>
    <w:rsid w:val="003A4F20"/>
    <w:rsid w:val="003D4D7D"/>
    <w:rsid w:val="003D67E4"/>
    <w:rsid w:val="003E267E"/>
    <w:rsid w:val="00436F86"/>
    <w:rsid w:val="0044388F"/>
    <w:rsid w:val="00465F53"/>
    <w:rsid w:val="004667F5"/>
    <w:rsid w:val="00481DA1"/>
    <w:rsid w:val="004B249D"/>
    <w:rsid w:val="004C03F5"/>
    <w:rsid w:val="004C283C"/>
    <w:rsid w:val="004C580F"/>
    <w:rsid w:val="00525F10"/>
    <w:rsid w:val="005935F4"/>
    <w:rsid w:val="005B348E"/>
    <w:rsid w:val="005D13E8"/>
    <w:rsid w:val="00602E42"/>
    <w:rsid w:val="00611DE3"/>
    <w:rsid w:val="00627E67"/>
    <w:rsid w:val="00630CAB"/>
    <w:rsid w:val="00646A80"/>
    <w:rsid w:val="00665850"/>
    <w:rsid w:val="006B01F7"/>
    <w:rsid w:val="0070253A"/>
    <w:rsid w:val="00707798"/>
    <w:rsid w:val="007238DC"/>
    <w:rsid w:val="00725B1A"/>
    <w:rsid w:val="007525F4"/>
    <w:rsid w:val="00781BC9"/>
    <w:rsid w:val="007847F8"/>
    <w:rsid w:val="007B07B9"/>
    <w:rsid w:val="007D7EAE"/>
    <w:rsid w:val="008141AF"/>
    <w:rsid w:val="00822A22"/>
    <w:rsid w:val="00877B4E"/>
    <w:rsid w:val="00894382"/>
    <w:rsid w:val="008A2A0C"/>
    <w:rsid w:val="008A2C63"/>
    <w:rsid w:val="008A6F86"/>
    <w:rsid w:val="008B2138"/>
    <w:rsid w:val="008D054D"/>
    <w:rsid w:val="008F64C8"/>
    <w:rsid w:val="00911915"/>
    <w:rsid w:val="00947E56"/>
    <w:rsid w:val="0096786F"/>
    <w:rsid w:val="009713ED"/>
    <w:rsid w:val="009C5CDE"/>
    <w:rsid w:val="009D43B1"/>
    <w:rsid w:val="00A00207"/>
    <w:rsid w:val="00A27518"/>
    <w:rsid w:val="00A37469"/>
    <w:rsid w:val="00A42BA8"/>
    <w:rsid w:val="00A53A1E"/>
    <w:rsid w:val="00A66D74"/>
    <w:rsid w:val="00A73307"/>
    <w:rsid w:val="00AF1613"/>
    <w:rsid w:val="00AF5115"/>
    <w:rsid w:val="00AF7993"/>
    <w:rsid w:val="00B62A02"/>
    <w:rsid w:val="00B733FC"/>
    <w:rsid w:val="00B77316"/>
    <w:rsid w:val="00BB24D5"/>
    <w:rsid w:val="00BD2162"/>
    <w:rsid w:val="00BE1E21"/>
    <w:rsid w:val="00C1578B"/>
    <w:rsid w:val="00C233ED"/>
    <w:rsid w:val="00C61528"/>
    <w:rsid w:val="00C64155"/>
    <w:rsid w:val="00C76B7E"/>
    <w:rsid w:val="00C82BFC"/>
    <w:rsid w:val="00C862B5"/>
    <w:rsid w:val="00C87777"/>
    <w:rsid w:val="00C967F3"/>
    <w:rsid w:val="00CC0331"/>
    <w:rsid w:val="00D1291E"/>
    <w:rsid w:val="00D22853"/>
    <w:rsid w:val="00D27ED6"/>
    <w:rsid w:val="00D425FC"/>
    <w:rsid w:val="00D44F0B"/>
    <w:rsid w:val="00D473B5"/>
    <w:rsid w:val="00D75BB9"/>
    <w:rsid w:val="00DF62F6"/>
    <w:rsid w:val="00DF7ED1"/>
    <w:rsid w:val="00E32703"/>
    <w:rsid w:val="00E40486"/>
    <w:rsid w:val="00E4471D"/>
    <w:rsid w:val="00E61CFA"/>
    <w:rsid w:val="00E63014"/>
    <w:rsid w:val="00E76144"/>
    <w:rsid w:val="00EA3F8E"/>
    <w:rsid w:val="00EC2D26"/>
    <w:rsid w:val="00ED02F0"/>
    <w:rsid w:val="00F03168"/>
    <w:rsid w:val="00F3107F"/>
    <w:rsid w:val="00F50F0A"/>
    <w:rsid w:val="00FA1B39"/>
    <w:rsid w:val="00FC5543"/>
    <w:rsid w:val="00FD164C"/>
    <w:rsid w:val="00FD2AE5"/>
    <w:rsid w:val="00FE0343"/>
    <w:rsid w:val="00FE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68"/>
    <w:pPr>
      <w:jc w:val="both"/>
    </w:pPr>
  </w:style>
  <w:style w:type="paragraph" w:styleId="Heading1">
    <w:name w:val="heading 1"/>
    <w:basedOn w:val="Normal"/>
    <w:next w:val="Normal"/>
    <w:link w:val="Heading1Char"/>
    <w:uiPriority w:val="9"/>
    <w:qFormat/>
    <w:rsid w:val="00C862B5"/>
    <w:pPr>
      <w:keepNext/>
      <w:keepLines/>
      <w:spacing w:before="240" w:after="120"/>
      <w:jc w:val="left"/>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862B5"/>
    <w:pPr>
      <w:keepNext/>
      <w:keepLines/>
      <w:spacing w:before="240" w:after="120"/>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525F4"/>
    <w:pPr>
      <w:keepNext/>
      <w:keepLines/>
      <w:spacing w:before="240" w:after="120"/>
      <w:jc w:val="left"/>
      <w:outlineLvl w:val="2"/>
    </w:pPr>
    <w:rPr>
      <w:rFonts w:eastAsiaTheme="majorEastAsia" w:cstheme="majorBidi"/>
      <w:b/>
      <w:bCs/>
      <w:i/>
      <w:sz w:val="28"/>
    </w:rPr>
  </w:style>
  <w:style w:type="paragraph" w:styleId="Heading4">
    <w:name w:val="heading 4"/>
    <w:basedOn w:val="Heading2"/>
    <w:next w:val="Normal"/>
    <w:link w:val="Heading4Char"/>
    <w:uiPriority w:val="9"/>
    <w:unhideWhenUsed/>
    <w:qFormat/>
    <w:rsid w:val="00EA3F8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1D"/>
    <w:pPr>
      <w:tabs>
        <w:tab w:val="center" w:pos="4513"/>
        <w:tab w:val="right" w:pos="9026"/>
      </w:tabs>
    </w:pPr>
  </w:style>
  <w:style w:type="character" w:customStyle="1" w:styleId="HeaderChar">
    <w:name w:val="Header Char"/>
    <w:basedOn w:val="DefaultParagraphFont"/>
    <w:link w:val="Header"/>
    <w:uiPriority w:val="99"/>
    <w:rsid w:val="00E4471D"/>
  </w:style>
  <w:style w:type="paragraph" w:styleId="Footer">
    <w:name w:val="footer"/>
    <w:basedOn w:val="Normal"/>
    <w:link w:val="FooterChar"/>
    <w:uiPriority w:val="99"/>
    <w:unhideWhenUsed/>
    <w:rsid w:val="00E4471D"/>
    <w:pPr>
      <w:tabs>
        <w:tab w:val="center" w:pos="4513"/>
        <w:tab w:val="right" w:pos="9026"/>
      </w:tabs>
    </w:pPr>
  </w:style>
  <w:style w:type="character" w:customStyle="1" w:styleId="FooterChar">
    <w:name w:val="Footer Char"/>
    <w:basedOn w:val="DefaultParagraphFont"/>
    <w:link w:val="Footer"/>
    <w:uiPriority w:val="99"/>
    <w:rsid w:val="00E4471D"/>
  </w:style>
  <w:style w:type="paragraph" w:styleId="BalloonText">
    <w:name w:val="Balloon Text"/>
    <w:basedOn w:val="Normal"/>
    <w:link w:val="BalloonTextChar"/>
    <w:uiPriority w:val="99"/>
    <w:semiHidden/>
    <w:unhideWhenUsed/>
    <w:rsid w:val="00E4471D"/>
    <w:rPr>
      <w:rFonts w:ascii="Tahoma" w:hAnsi="Tahoma" w:cs="Tahoma"/>
      <w:sz w:val="16"/>
      <w:szCs w:val="16"/>
    </w:rPr>
  </w:style>
  <w:style w:type="character" w:customStyle="1" w:styleId="BalloonTextChar">
    <w:name w:val="Balloon Text Char"/>
    <w:basedOn w:val="DefaultParagraphFont"/>
    <w:link w:val="BalloonText"/>
    <w:uiPriority w:val="99"/>
    <w:semiHidden/>
    <w:rsid w:val="00E4471D"/>
    <w:rPr>
      <w:rFonts w:ascii="Tahoma" w:hAnsi="Tahoma" w:cs="Tahoma"/>
      <w:sz w:val="16"/>
      <w:szCs w:val="16"/>
    </w:rPr>
  </w:style>
  <w:style w:type="character" w:customStyle="1" w:styleId="Heading1Char">
    <w:name w:val="Heading 1 Char"/>
    <w:basedOn w:val="DefaultParagraphFont"/>
    <w:link w:val="Heading1"/>
    <w:uiPriority w:val="9"/>
    <w:rsid w:val="00C862B5"/>
    <w:rPr>
      <w:rFonts w:eastAsiaTheme="majorEastAsia" w:cstheme="majorBidi"/>
      <w:b/>
      <w:bCs/>
      <w:sz w:val="36"/>
      <w:szCs w:val="28"/>
    </w:rPr>
  </w:style>
  <w:style w:type="character" w:customStyle="1" w:styleId="Heading2Char">
    <w:name w:val="Heading 2 Char"/>
    <w:basedOn w:val="DefaultParagraphFont"/>
    <w:link w:val="Heading2"/>
    <w:uiPriority w:val="1"/>
    <w:rsid w:val="00C862B5"/>
    <w:rPr>
      <w:rFonts w:eastAsiaTheme="majorEastAsia" w:cstheme="majorBidi"/>
      <w:b/>
      <w:bCs/>
      <w:sz w:val="28"/>
      <w:szCs w:val="26"/>
    </w:rPr>
  </w:style>
  <w:style w:type="paragraph" w:styleId="ListParagraph">
    <w:name w:val="List Paragraph"/>
    <w:basedOn w:val="Normal"/>
    <w:uiPriority w:val="34"/>
    <w:qFormat/>
    <w:rsid w:val="00C862B5"/>
    <w:pPr>
      <w:ind w:left="720"/>
      <w:contextualSpacing/>
    </w:pPr>
  </w:style>
  <w:style w:type="paragraph" w:styleId="FootnoteText">
    <w:name w:val="footnote text"/>
    <w:basedOn w:val="Normal"/>
    <w:link w:val="FootnoteTextChar"/>
    <w:uiPriority w:val="99"/>
    <w:semiHidden/>
    <w:unhideWhenUsed/>
    <w:rsid w:val="00F03168"/>
    <w:rPr>
      <w:sz w:val="18"/>
      <w:szCs w:val="20"/>
    </w:rPr>
  </w:style>
  <w:style w:type="character" w:customStyle="1" w:styleId="FootnoteTextChar">
    <w:name w:val="Footnote Text Char"/>
    <w:basedOn w:val="DefaultParagraphFont"/>
    <w:link w:val="FootnoteText"/>
    <w:uiPriority w:val="99"/>
    <w:semiHidden/>
    <w:rsid w:val="00F03168"/>
    <w:rPr>
      <w:sz w:val="18"/>
      <w:szCs w:val="20"/>
    </w:rPr>
  </w:style>
  <w:style w:type="character" w:styleId="FootnoteReference">
    <w:name w:val="footnote reference"/>
    <w:basedOn w:val="DefaultParagraphFont"/>
    <w:uiPriority w:val="99"/>
    <w:semiHidden/>
    <w:unhideWhenUsed/>
    <w:rsid w:val="00E40486"/>
    <w:rPr>
      <w:vertAlign w:val="superscript"/>
    </w:rPr>
  </w:style>
  <w:style w:type="character" w:styleId="Hyperlink">
    <w:name w:val="Hyperlink"/>
    <w:basedOn w:val="DefaultParagraphFont"/>
    <w:uiPriority w:val="99"/>
    <w:unhideWhenUsed/>
    <w:rsid w:val="00E40486"/>
    <w:rPr>
      <w:color w:val="0000FF" w:themeColor="hyperlink"/>
      <w:u w:val="single"/>
    </w:rPr>
  </w:style>
  <w:style w:type="character" w:customStyle="1" w:styleId="Heading3Char">
    <w:name w:val="Heading 3 Char"/>
    <w:basedOn w:val="DefaultParagraphFont"/>
    <w:link w:val="Heading3"/>
    <w:uiPriority w:val="9"/>
    <w:rsid w:val="007525F4"/>
    <w:rPr>
      <w:rFonts w:eastAsiaTheme="majorEastAsia" w:cstheme="majorBidi"/>
      <w:b/>
      <w:bCs/>
      <w:i/>
      <w:sz w:val="28"/>
    </w:rPr>
  </w:style>
  <w:style w:type="table" w:styleId="TableGrid">
    <w:name w:val="Table Grid"/>
    <w:basedOn w:val="TableNormal"/>
    <w:uiPriority w:val="59"/>
    <w:rsid w:val="007525F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554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C5543"/>
    <w:pPr>
      <w:spacing w:after="100"/>
    </w:pPr>
  </w:style>
  <w:style w:type="paragraph" w:styleId="TOC2">
    <w:name w:val="toc 2"/>
    <w:basedOn w:val="Normal"/>
    <w:next w:val="Normal"/>
    <w:autoRedefine/>
    <w:uiPriority w:val="39"/>
    <w:unhideWhenUsed/>
    <w:rsid w:val="00FC5543"/>
    <w:pPr>
      <w:spacing w:after="100"/>
      <w:ind w:left="220"/>
    </w:pPr>
  </w:style>
  <w:style w:type="paragraph" w:styleId="TOC3">
    <w:name w:val="toc 3"/>
    <w:basedOn w:val="Normal"/>
    <w:next w:val="Normal"/>
    <w:autoRedefine/>
    <w:uiPriority w:val="39"/>
    <w:unhideWhenUsed/>
    <w:rsid w:val="00FC5543"/>
    <w:pPr>
      <w:spacing w:after="100"/>
      <w:ind w:left="440"/>
    </w:pPr>
  </w:style>
  <w:style w:type="character" w:customStyle="1" w:styleId="Heading4Char">
    <w:name w:val="Heading 4 Char"/>
    <w:basedOn w:val="DefaultParagraphFont"/>
    <w:link w:val="Heading4"/>
    <w:uiPriority w:val="9"/>
    <w:rsid w:val="00EA3F8E"/>
    <w:rPr>
      <w:rFonts w:eastAsiaTheme="majorEastAsia" w:cstheme="majorBidi"/>
      <w:b/>
      <w:bCs/>
      <w:sz w:val="28"/>
      <w:szCs w:val="26"/>
    </w:rPr>
  </w:style>
  <w:style w:type="table" w:customStyle="1" w:styleId="TableGrid1">
    <w:name w:val="Table Grid1"/>
    <w:basedOn w:val="TableNormal"/>
    <w:next w:val="TableGrid"/>
    <w:uiPriority w:val="59"/>
    <w:rsid w:val="0078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2F1C30"/>
    <w:pPr>
      <w:jc w:val="left"/>
    </w:pPr>
  </w:style>
  <w:style w:type="character" w:customStyle="1" w:styleId="footnoteChar">
    <w:name w:val="footnote Char"/>
    <w:basedOn w:val="FootnoteTextChar"/>
    <w:link w:val="footnote"/>
    <w:rsid w:val="002F1C30"/>
    <w:rPr>
      <w:sz w:val="18"/>
      <w:szCs w:val="20"/>
    </w:rPr>
  </w:style>
  <w:style w:type="table" w:customStyle="1" w:styleId="TableGrid5">
    <w:name w:val="Table Grid5"/>
    <w:basedOn w:val="TableNormal"/>
    <w:next w:val="TableGrid"/>
    <w:uiPriority w:val="59"/>
    <w:rsid w:val="000F797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2A0C"/>
    <w:pPr>
      <w:numPr>
        <w:numId w:val="8"/>
      </w:numPr>
      <w:pBdr>
        <w:bottom w:val="single" w:sz="8" w:space="4" w:color="4F81BD" w:themeColor="accent1"/>
      </w:pBdr>
      <w:spacing w:after="300"/>
      <w:contextualSpacing/>
      <w:jc w:val="left"/>
    </w:pPr>
    <w:rPr>
      <w:rFonts w:eastAsiaTheme="majorEastAsia"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8A2A0C"/>
    <w:rPr>
      <w:rFonts w:eastAsiaTheme="majorEastAsia" w:cstheme="majorBidi"/>
      <w:color w:val="17365D" w:themeColor="text2" w:themeShade="BF"/>
      <w:spacing w:val="5"/>
      <w:kern w:val="28"/>
      <w:sz w:val="28"/>
      <w:szCs w:val="28"/>
    </w:rPr>
  </w:style>
  <w:style w:type="character" w:styleId="CommentReference">
    <w:name w:val="annotation reference"/>
    <w:basedOn w:val="DefaultParagraphFont"/>
    <w:uiPriority w:val="99"/>
    <w:semiHidden/>
    <w:unhideWhenUsed/>
    <w:rsid w:val="0044388F"/>
    <w:rPr>
      <w:sz w:val="16"/>
      <w:szCs w:val="16"/>
    </w:rPr>
  </w:style>
  <w:style w:type="paragraph" w:styleId="CommentText">
    <w:name w:val="annotation text"/>
    <w:basedOn w:val="Normal"/>
    <w:link w:val="CommentTextChar"/>
    <w:uiPriority w:val="99"/>
    <w:semiHidden/>
    <w:unhideWhenUsed/>
    <w:rsid w:val="0044388F"/>
    <w:pPr>
      <w:widowControl w:val="0"/>
      <w:jc w:val="left"/>
    </w:pPr>
    <w:rPr>
      <w:sz w:val="20"/>
      <w:szCs w:val="20"/>
      <w:lang w:val="en-US"/>
    </w:rPr>
  </w:style>
  <w:style w:type="character" w:customStyle="1" w:styleId="CommentTextChar">
    <w:name w:val="Comment Text Char"/>
    <w:basedOn w:val="DefaultParagraphFont"/>
    <w:link w:val="CommentText"/>
    <w:uiPriority w:val="99"/>
    <w:semiHidden/>
    <w:rsid w:val="0044388F"/>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68"/>
    <w:pPr>
      <w:jc w:val="both"/>
    </w:pPr>
  </w:style>
  <w:style w:type="paragraph" w:styleId="Heading1">
    <w:name w:val="heading 1"/>
    <w:basedOn w:val="Normal"/>
    <w:next w:val="Normal"/>
    <w:link w:val="Heading1Char"/>
    <w:uiPriority w:val="9"/>
    <w:qFormat/>
    <w:rsid w:val="00C862B5"/>
    <w:pPr>
      <w:keepNext/>
      <w:keepLines/>
      <w:spacing w:before="240" w:after="120"/>
      <w:jc w:val="left"/>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862B5"/>
    <w:pPr>
      <w:keepNext/>
      <w:keepLines/>
      <w:spacing w:before="240" w:after="120"/>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525F4"/>
    <w:pPr>
      <w:keepNext/>
      <w:keepLines/>
      <w:spacing w:before="240" w:after="120"/>
      <w:jc w:val="left"/>
      <w:outlineLvl w:val="2"/>
    </w:pPr>
    <w:rPr>
      <w:rFonts w:eastAsiaTheme="majorEastAsia" w:cstheme="majorBidi"/>
      <w:b/>
      <w:bCs/>
      <w:i/>
      <w:sz w:val="28"/>
    </w:rPr>
  </w:style>
  <w:style w:type="paragraph" w:styleId="Heading4">
    <w:name w:val="heading 4"/>
    <w:basedOn w:val="Heading2"/>
    <w:next w:val="Normal"/>
    <w:link w:val="Heading4Char"/>
    <w:uiPriority w:val="9"/>
    <w:unhideWhenUsed/>
    <w:qFormat/>
    <w:rsid w:val="00EA3F8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1D"/>
    <w:pPr>
      <w:tabs>
        <w:tab w:val="center" w:pos="4513"/>
        <w:tab w:val="right" w:pos="9026"/>
      </w:tabs>
    </w:pPr>
  </w:style>
  <w:style w:type="character" w:customStyle="1" w:styleId="HeaderChar">
    <w:name w:val="Header Char"/>
    <w:basedOn w:val="DefaultParagraphFont"/>
    <w:link w:val="Header"/>
    <w:uiPriority w:val="99"/>
    <w:rsid w:val="00E4471D"/>
  </w:style>
  <w:style w:type="paragraph" w:styleId="Footer">
    <w:name w:val="footer"/>
    <w:basedOn w:val="Normal"/>
    <w:link w:val="FooterChar"/>
    <w:uiPriority w:val="99"/>
    <w:unhideWhenUsed/>
    <w:rsid w:val="00E4471D"/>
    <w:pPr>
      <w:tabs>
        <w:tab w:val="center" w:pos="4513"/>
        <w:tab w:val="right" w:pos="9026"/>
      </w:tabs>
    </w:pPr>
  </w:style>
  <w:style w:type="character" w:customStyle="1" w:styleId="FooterChar">
    <w:name w:val="Footer Char"/>
    <w:basedOn w:val="DefaultParagraphFont"/>
    <w:link w:val="Footer"/>
    <w:uiPriority w:val="99"/>
    <w:rsid w:val="00E4471D"/>
  </w:style>
  <w:style w:type="paragraph" w:styleId="BalloonText">
    <w:name w:val="Balloon Text"/>
    <w:basedOn w:val="Normal"/>
    <w:link w:val="BalloonTextChar"/>
    <w:uiPriority w:val="99"/>
    <w:semiHidden/>
    <w:unhideWhenUsed/>
    <w:rsid w:val="00E4471D"/>
    <w:rPr>
      <w:rFonts w:ascii="Tahoma" w:hAnsi="Tahoma" w:cs="Tahoma"/>
      <w:sz w:val="16"/>
      <w:szCs w:val="16"/>
    </w:rPr>
  </w:style>
  <w:style w:type="character" w:customStyle="1" w:styleId="BalloonTextChar">
    <w:name w:val="Balloon Text Char"/>
    <w:basedOn w:val="DefaultParagraphFont"/>
    <w:link w:val="BalloonText"/>
    <w:uiPriority w:val="99"/>
    <w:semiHidden/>
    <w:rsid w:val="00E4471D"/>
    <w:rPr>
      <w:rFonts w:ascii="Tahoma" w:hAnsi="Tahoma" w:cs="Tahoma"/>
      <w:sz w:val="16"/>
      <w:szCs w:val="16"/>
    </w:rPr>
  </w:style>
  <w:style w:type="character" w:customStyle="1" w:styleId="Heading1Char">
    <w:name w:val="Heading 1 Char"/>
    <w:basedOn w:val="DefaultParagraphFont"/>
    <w:link w:val="Heading1"/>
    <w:uiPriority w:val="9"/>
    <w:rsid w:val="00C862B5"/>
    <w:rPr>
      <w:rFonts w:eastAsiaTheme="majorEastAsia" w:cstheme="majorBidi"/>
      <w:b/>
      <w:bCs/>
      <w:sz w:val="36"/>
      <w:szCs w:val="28"/>
    </w:rPr>
  </w:style>
  <w:style w:type="character" w:customStyle="1" w:styleId="Heading2Char">
    <w:name w:val="Heading 2 Char"/>
    <w:basedOn w:val="DefaultParagraphFont"/>
    <w:link w:val="Heading2"/>
    <w:uiPriority w:val="1"/>
    <w:rsid w:val="00C862B5"/>
    <w:rPr>
      <w:rFonts w:eastAsiaTheme="majorEastAsia" w:cstheme="majorBidi"/>
      <w:b/>
      <w:bCs/>
      <w:sz w:val="28"/>
      <w:szCs w:val="26"/>
    </w:rPr>
  </w:style>
  <w:style w:type="paragraph" w:styleId="ListParagraph">
    <w:name w:val="List Paragraph"/>
    <w:basedOn w:val="Normal"/>
    <w:uiPriority w:val="34"/>
    <w:qFormat/>
    <w:rsid w:val="00C862B5"/>
    <w:pPr>
      <w:ind w:left="720"/>
      <w:contextualSpacing/>
    </w:pPr>
  </w:style>
  <w:style w:type="paragraph" w:styleId="FootnoteText">
    <w:name w:val="footnote text"/>
    <w:basedOn w:val="Normal"/>
    <w:link w:val="FootnoteTextChar"/>
    <w:uiPriority w:val="99"/>
    <w:semiHidden/>
    <w:unhideWhenUsed/>
    <w:rsid w:val="00F03168"/>
    <w:rPr>
      <w:sz w:val="18"/>
      <w:szCs w:val="20"/>
    </w:rPr>
  </w:style>
  <w:style w:type="character" w:customStyle="1" w:styleId="FootnoteTextChar">
    <w:name w:val="Footnote Text Char"/>
    <w:basedOn w:val="DefaultParagraphFont"/>
    <w:link w:val="FootnoteText"/>
    <w:uiPriority w:val="99"/>
    <w:semiHidden/>
    <w:rsid w:val="00F03168"/>
    <w:rPr>
      <w:sz w:val="18"/>
      <w:szCs w:val="20"/>
    </w:rPr>
  </w:style>
  <w:style w:type="character" w:styleId="FootnoteReference">
    <w:name w:val="footnote reference"/>
    <w:basedOn w:val="DefaultParagraphFont"/>
    <w:uiPriority w:val="99"/>
    <w:semiHidden/>
    <w:unhideWhenUsed/>
    <w:rsid w:val="00E40486"/>
    <w:rPr>
      <w:vertAlign w:val="superscript"/>
    </w:rPr>
  </w:style>
  <w:style w:type="character" w:styleId="Hyperlink">
    <w:name w:val="Hyperlink"/>
    <w:basedOn w:val="DefaultParagraphFont"/>
    <w:uiPriority w:val="99"/>
    <w:unhideWhenUsed/>
    <w:rsid w:val="00E40486"/>
    <w:rPr>
      <w:color w:val="0000FF" w:themeColor="hyperlink"/>
      <w:u w:val="single"/>
    </w:rPr>
  </w:style>
  <w:style w:type="character" w:customStyle="1" w:styleId="Heading3Char">
    <w:name w:val="Heading 3 Char"/>
    <w:basedOn w:val="DefaultParagraphFont"/>
    <w:link w:val="Heading3"/>
    <w:uiPriority w:val="9"/>
    <w:rsid w:val="007525F4"/>
    <w:rPr>
      <w:rFonts w:eastAsiaTheme="majorEastAsia" w:cstheme="majorBidi"/>
      <w:b/>
      <w:bCs/>
      <w:i/>
      <w:sz w:val="28"/>
    </w:rPr>
  </w:style>
  <w:style w:type="table" w:styleId="TableGrid">
    <w:name w:val="Table Grid"/>
    <w:basedOn w:val="TableNormal"/>
    <w:uiPriority w:val="59"/>
    <w:rsid w:val="007525F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554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C5543"/>
    <w:pPr>
      <w:spacing w:after="100"/>
    </w:pPr>
  </w:style>
  <w:style w:type="paragraph" w:styleId="TOC2">
    <w:name w:val="toc 2"/>
    <w:basedOn w:val="Normal"/>
    <w:next w:val="Normal"/>
    <w:autoRedefine/>
    <w:uiPriority w:val="39"/>
    <w:unhideWhenUsed/>
    <w:rsid w:val="00FC5543"/>
    <w:pPr>
      <w:spacing w:after="100"/>
      <w:ind w:left="220"/>
    </w:pPr>
  </w:style>
  <w:style w:type="paragraph" w:styleId="TOC3">
    <w:name w:val="toc 3"/>
    <w:basedOn w:val="Normal"/>
    <w:next w:val="Normal"/>
    <w:autoRedefine/>
    <w:uiPriority w:val="39"/>
    <w:unhideWhenUsed/>
    <w:rsid w:val="00FC5543"/>
    <w:pPr>
      <w:spacing w:after="100"/>
      <w:ind w:left="440"/>
    </w:pPr>
  </w:style>
  <w:style w:type="character" w:customStyle="1" w:styleId="Heading4Char">
    <w:name w:val="Heading 4 Char"/>
    <w:basedOn w:val="DefaultParagraphFont"/>
    <w:link w:val="Heading4"/>
    <w:uiPriority w:val="9"/>
    <w:rsid w:val="00EA3F8E"/>
    <w:rPr>
      <w:rFonts w:eastAsiaTheme="majorEastAsia" w:cstheme="majorBidi"/>
      <w:b/>
      <w:bCs/>
      <w:sz w:val="28"/>
      <w:szCs w:val="26"/>
    </w:rPr>
  </w:style>
  <w:style w:type="table" w:customStyle="1" w:styleId="TableGrid1">
    <w:name w:val="Table Grid1"/>
    <w:basedOn w:val="TableNormal"/>
    <w:next w:val="TableGrid"/>
    <w:uiPriority w:val="59"/>
    <w:rsid w:val="0078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2F1C30"/>
    <w:pPr>
      <w:jc w:val="left"/>
    </w:pPr>
  </w:style>
  <w:style w:type="character" w:customStyle="1" w:styleId="footnoteChar">
    <w:name w:val="footnote Char"/>
    <w:basedOn w:val="FootnoteTextChar"/>
    <w:link w:val="footnote"/>
    <w:rsid w:val="002F1C30"/>
    <w:rPr>
      <w:sz w:val="18"/>
      <w:szCs w:val="20"/>
    </w:rPr>
  </w:style>
  <w:style w:type="table" w:customStyle="1" w:styleId="TableGrid5">
    <w:name w:val="Table Grid5"/>
    <w:basedOn w:val="TableNormal"/>
    <w:next w:val="TableGrid"/>
    <w:uiPriority w:val="59"/>
    <w:rsid w:val="000F797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2A0C"/>
    <w:pPr>
      <w:numPr>
        <w:numId w:val="8"/>
      </w:numPr>
      <w:pBdr>
        <w:bottom w:val="single" w:sz="8" w:space="4" w:color="4F81BD" w:themeColor="accent1"/>
      </w:pBdr>
      <w:spacing w:after="300"/>
      <w:contextualSpacing/>
      <w:jc w:val="left"/>
    </w:pPr>
    <w:rPr>
      <w:rFonts w:eastAsiaTheme="majorEastAsia"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8A2A0C"/>
    <w:rPr>
      <w:rFonts w:eastAsiaTheme="majorEastAsia" w:cstheme="majorBidi"/>
      <w:color w:val="17365D" w:themeColor="text2" w:themeShade="BF"/>
      <w:spacing w:val="5"/>
      <w:kern w:val="28"/>
      <w:sz w:val="28"/>
      <w:szCs w:val="28"/>
    </w:rPr>
  </w:style>
  <w:style w:type="character" w:styleId="CommentReference">
    <w:name w:val="annotation reference"/>
    <w:basedOn w:val="DefaultParagraphFont"/>
    <w:uiPriority w:val="99"/>
    <w:semiHidden/>
    <w:unhideWhenUsed/>
    <w:rsid w:val="0044388F"/>
    <w:rPr>
      <w:sz w:val="16"/>
      <w:szCs w:val="16"/>
    </w:rPr>
  </w:style>
  <w:style w:type="paragraph" w:styleId="CommentText">
    <w:name w:val="annotation text"/>
    <w:basedOn w:val="Normal"/>
    <w:link w:val="CommentTextChar"/>
    <w:uiPriority w:val="99"/>
    <w:semiHidden/>
    <w:unhideWhenUsed/>
    <w:rsid w:val="0044388F"/>
    <w:pPr>
      <w:widowControl w:val="0"/>
      <w:jc w:val="left"/>
    </w:pPr>
    <w:rPr>
      <w:sz w:val="20"/>
      <w:szCs w:val="20"/>
      <w:lang w:val="en-US"/>
    </w:rPr>
  </w:style>
  <w:style w:type="character" w:customStyle="1" w:styleId="CommentTextChar">
    <w:name w:val="Comment Text Char"/>
    <w:basedOn w:val="DefaultParagraphFont"/>
    <w:link w:val="CommentText"/>
    <w:uiPriority w:val="99"/>
    <w:semiHidden/>
    <w:rsid w:val="0044388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tp@gloucestershir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tp@gloucester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tp@gloucestershire.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15FB-6C4B-4831-92EE-E642C504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ELLICOTT, Priti</dc:creator>
  <cp:lastModifiedBy>STONER, Orlagh</cp:lastModifiedBy>
  <cp:revision>28</cp:revision>
  <cp:lastPrinted>2019-12-24T10:38:00Z</cp:lastPrinted>
  <dcterms:created xsi:type="dcterms:W3CDTF">2019-12-11T11:29:00Z</dcterms:created>
  <dcterms:modified xsi:type="dcterms:W3CDTF">2020-01-09T12:51:00Z</dcterms:modified>
</cp:coreProperties>
</file>